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9EA66" w14:textId="77777777" w:rsidR="0088253E" w:rsidRDefault="0088253E" w:rsidP="00954D69">
      <w:r>
        <w:t>Senior Project</w:t>
      </w:r>
    </w:p>
    <w:p w14:paraId="67921B4D" w14:textId="77777777" w:rsidR="0088253E" w:rsidRDefault="0088253E" w:rsidP="00954D69">
      <w:r>
        <w:t>CIS 4911 – U01</w:t>
      </w:r>
    </w:p>
    <w:p w14:paraId="6B2E476A" w14:textId="77777777" w:rsidR="0088253E" w:rsidRDefault="0088253E" w:rsidP="002A7325"/>
    <w:p w14:paraId="42A9E1EB" w14:textId="77777777" w:rsidR="002A7325" w:rsidRDefault="002A7325" w:rsidP="002A7325"/>
    <w:p w14:paraId="290D03E1" w14:textId="77777777" w:rsidR="00833E5B" w:rsidRDefault="00833E5B" w:rsidP="002A7325"/>
    <w:p w14:paraId="735A8B34" w14:textId="77777777" w:rsidR="00833E5B" w:rsidRDefault="00833E5B" w:rsidP="002A7325"/>
    <w:p w14:paraId="739B3A21" w14:textId="77777777" w:rsidR="00833E5B" w:rsidRDefault="00833E5B" w:rsidP="002A7325"/>
    <w:p w14:paraId="25120817" w14:textId="77777777" w:rsidR="00833E5B" w:rsidRDefault="00833E5B" w:rsidP="002A7325"/>
    <w:p w14:paraId="0A4CC06D" w14:textId="77777777" w:rsidR="002A7325" w:rsidRDefault="002A7325" w:rsidP="002A7325"/>
    <w:p w14:paraId="4802EF19" w14:textId="77777777" w:rsidR="002A7325" w:rsidRDefault="002A7325" w:rsidP="002A7325"/>
    <w:p w14:paraId="339B77FC" w14:textId="77777777" w:rsidR="002A7325" w:rsidRDefault="002A7325" w:rsidP="002A7325"/>
    <w:p w14:paraId="6E56D995" w14:textId="77777777" w:rsidR="002A7325" w:rsidRDefault="002A7325" w:rsidP="002A7325"/>
    <w:p w14:paraId="14E61D92" w14:textId="77777777" w:rsidR="002A7325" w:rsidRDefault="002A7325" w:rsidP="002A7325"/>
    <w:p w14:paraId="5B092801" w14:textId="77777777" w:rsidR="002A7325" w:rsidRDefault="002A7325" w:rsidP="002A7325"/>
    <w:p w14:paraId="09509086" w14:textId="77777777" w:rsidR="002A7325" w:rsidRDefault="002A7325" w:rsidP="002A7325"/>
    <w:p w14:paraId="72C51634" w14:textId="77777777" w:rsidR="002A7325" w:rsidRDefault="002A7325" w:rsidP="002A7325"/>
    <w:p w14:paraId="7D1D7A44" w14:textId="77777777" w:rsidR="00833E5B" w:rsidRDefault="00833E5B" w:rsidP="002A7325"/>
    <w:p w14:paraId="0DF1CB92" w14:textId="77777777" w:rsidR="002A7325" w:rsidRDefault="002A7325" w:rsidP="002A7325"/>
    <w:p w14:paraId="101B4B20" w14:textId="77777777" w:rsidR="002A7325" w:rsidRDefault="002A7325" w:rsidP="002A7325"/>
    <w:p w14:paraId="6976A3AB" w14:textId="77777777" w:rsidR="0088253E" w:rsidRPr="002A7325" w:rsidRDefault="0088253E" w:rsidP="002A7325">
      <w:pPr>
        <w:rPr>
          <w:sz w:val="48"/>
          <w:szCs w:val="48"/>
        </w:rPr>
      </w:pPr>
      <w:r w:rsidRPr="002A7325">
        <w:rPr>
          <w:sz w:val="48"/>
          <w:szCs w:val="48"/>
        </w:rPr>
        <w:t>Human Hand Movement Visualization</w:t>
      </w:r>
    </w:p>
    <w:p w14:paraId="0771C233" w14:textId="77777777" w:rsidR="0088253E" w:rsidRPr="002A7325" w:rsidRDefault="0088253E" w:rsidP="002A7325">
      <w:pPr>
        <w:rPr>
          <w:sz w:val="40"/>
          <w:szCs w:val="40"/>
        </w:rPr>
      </w:pPr>
      <w:r w:rsidRPr="002A7325">
        <w:rPr>
          <w:sz w:val="40"/>
          <w:szCs w:val="40"/>
        </w:rPr>
        <w:t>Feasibility Study and Project Plan</w:t>
      </w:r>
    </w:p>
    <w:p w14:paraId="3233C14C" w14:textId="77777777" w:rsidR="0088253E" w:rsidRDefault="0088253E" w:rsidP="0088253E"/>
    <w:p w14:paraId="760EA180" w14:textId="77777777" w:rsidR="00954D69" w:rsidRDefault="00954D69" w:rsidP="0088253E"/>
    <w:p w14:paraId="726F9D25" w14:textId="77777777" w:rsidR="002A7325" w:rsidRDefault="002A7325" w:rsidP="0088253E"/>
    <w:p w14:paraId="6EE87860" w14:textId="77777777" w:rsidR="00833E5B" w:rsidRDefault="00833E5B" w:rsidP="0088253E"/>
    <w:p w14:paraId="675EF23C" w14:textId="77777777" w:rsidR="00833E5B" w:rsidRDefault="00833E5B" w:rsidP="0088253E"/>
    <w:p w14:paraId="407FCF46" w14:textId="77777777" w:rsidR="00833E5B" w:rsidRDefault="00833E5B" w:rsidP="0088253E"/>
    <w:p w14:paraId="023F845A" w14:textId="77777777" w:rsidR="00833E5B" w:rsidRDefault="00833E5B" w:rsidP="0088253E"/>
    <w:p w14:paraId="59C534F4" w14:textId="77777777" w:rsidR="00833E5B" w:rsidRDefault="00833E5B" w:rsidP="0088253E"/>
    <w:p w14:paraId="7D8D60B0" w14:textId="77777777" w:rsidR="00833E5B" w:rsidRDefault="00833E5B" w:rsidP="0088253E"/>
    <w:p w14:paraId="1D5DB96D" w14:textId="77777777" w:rsidR="00833E5B" w:rsidRDefault="00833E5B" w:rsidP="0088253E"/>
    <w:p w14:paraId="2F9F5B12" w14:textId="77777777" w:rsidR="00833E5B" w:rsidRDefault="00833E5B" w:rsidP="0088253E"/>
    <w:p w14:paraId="3FCD16D3" w14:textId="77777777" w:rsidR="00833E5B" w:rsidRDefault="00833E5B" w:rsidP="0088253E"/>
    <w:p w14:paraId="0F759E87" w14:textId="77777777" w:rsidR="00833E5B" w:rsidRDefault="00833E5B" w:rsidP="0088253E"/>
    <w:p w14:paraId="2E4F647B" w14:textId="77777777" w:rsidR="00833E5B" w:rsidRDefault="00833E5B" w:rsidP="0088253E"/>
    <w:p w14:paraId="36CE8871" w14:textId="77777777" w:rsidR="00833E5B" w:rsidRDefault="00833E5B" w:rsidP="0088253E"/>
    <w:p w14:paraId="5BDF8563" w14:textId="77777777" w:rsidR="00833E5B" w:rsidRDefault="00833E5B" w:rsidP="0088253E"/>
    <w:p w14:paraId="3EEC8043" w14:textId="77777777" w:rsidR="002A7325" w:rsidRDefault="002A7325" w:rsidP="0088253E"/>
    <w:p w14:paraId="06CF883F" w14:textId="77777777" w:rsidR="002A7325" w:rsidRDefault="002A7325" w:rsidP="0088253E"/>
    <w:p w14:paraId="068B3EE1" w14:textId="77777777" w:rsidR="0088253E" w:rsidRDefault="0088253E" w:rsidP="0088253E">
      <w:r>
        <w:t>Joseph Garcia</w:t>
      </w:r>
    </w:p>
    <w:p w14:paraId="26F7EF0B" w14:textId="524F5F39" w:rsidR="0088253E" w:rsidRDefault="00D07016" w:rsidP="0088253E">
      <w:r>
        <w:t>February 3</w:t>
      </w:r>
      <w:r w:rsidR="0088253E">
        <w:t>, 2014</w:t>
      </w:r>
    </w:p>
    <w:p w14:paraId="109A4068" w14:textId="77777777" w:rsidR="0088253E" w:rsidRDefault="0088253E" w:rsidP="0088253E"/>
    <w:p w14:paraId="08A58D3B" w14:textId="77777777" w:rsidR="0088253E" w:rsidRDefault="0088253E" w:rsidP="0088253E">
      <w:r>
        <w:t>Mentor: Fatemeh Abyarjoo</w:t>
      </w:r>
    </w:p>
    <w:p w14:paraId="5227D3CB" w14:textId="77777777" w:rsidR="0088253E" w:rsidRDefault="005665F0" w:rsidP="0088253E">
      <w:r>
        <w:t>Instructor</w:t>
      </w:r>
      <w:r w:rsidR="0088253E">
        <w:t>: Masoud Sadjadi</w:t>
      </w:r>
    </w:p>
    <w:p w14:paraId="5CF4F7E6" w14:textId="77777777" w:rsidR="0088253E" w:rsidRDefault="0088253E" w:rsidP="0088253E"/>
    <w:p w14:paraId="3CD714A3" w14:textId="77777777" w:rsidR="0088253E" w:rsidRDefault="0088253E" w:rsidP="0088253E">
      <w:pPr>
        <w:sectPr w:rsidR="0088253E" w:rsidSect="003C6415">
          <w:footerReference w:type="even" r:id="rId9"/>
          <w:pgSz w:w="12240" w:h="15840"/>
          <w:pgMar w:top="1440" w:right="1800" w:bottom="1440" w:left="1800" w:header="720" w:footer="720" w:gutter="0"/>
          <w:cols w:space="720"/>
          <w:docGrid w:linePitch="360"/>
        </w:sectPr>
      </w:pPr>
    </w:p>
    <w:p w14:paraId="6FC05037" w14:textId="29E3EF56" w:rsidR="0070721B" w:rsidRDefault="00954D69" w:rsidP="0088253E">
      <w:r>
        <w:t xml:space="preserve">Copyright </w:t>
      </w:r>
      <w:r w:rsidR="0070721B">
        <w:t xml:space="preserve">© </w:t>
      </w:r>
      <w:r>
        <w:t xml:space="preserve">2014 </w:t>
      </w:r>
      <w:r w:rsidR="0070721B">
        <w:t>Joseph Garcia</w:t>
      </w:r>
    </w:p>
    <w:p w14:paraId="79705925" w14:textId="77777777" w:rsidR="0088253E" w:rsidRDefault="0088253E" w:rsidP="0088253E"/>
    <w:p w14:paraId="6618D7E0" w14:textId="77777777" w:rsidR="00734FA6" w:rsidRDefault="00734FA6" w:rsidP="0088253E"/>
    <w:p w14:paraId="621E9AE4" w14:textId="77777777" w:rsidR="00734FA6" w:rsidRPr="00734FA6" w:rsidRDefault="00734FA6" w:rsidP="00734FA6"/>
    <w:p w14:paraId="4B2919F5" w14:textId="77777777" w:rsidR="00734FA6" w:rsidRPr="00734FA6" w:rsidRDefault="00734FA6" w:rsidP="00734FA6"/>
    <w:p w14:paraId="02D5B2E2" w14:textId="77777777" w:rsidR="00734FA6" w:rsidRPr="00734FA6" w:rsidRDefault="00734FA6" w:rsidP="00734FA6"/>
    <w:p w14:paraId="5B3C4AA3" w14:textId="77777777" w:rsidR="00734FA6" w:rsidRPr="00734FA6" w:rsidRDefault="00734FA6" w:rsidP="00734FA6"/>
    <w:p w14:paraId="33083472" w14:textId="77777777" w:rsidR="00734FA6" w:rsidRPr="00734FA6" w:rsidRDefault="00734FA6" w:rsidP="00734FA6"/>
    <w:p w14:paraId="5CD0D31A" w14:textId="77777777" w:rsidR="00734FA6" w:rsidRPr="00734FA6" w:rsidRDefault="00734FA6" w:rsidP="00734FA6"/>
    <w:p w14:paraId="523F768B" w14:textId="77777777" w:rsidR="00734FA6" w:rsidRPr="00734FA6" w:rsidRDefault="00734FA6" w:rsidP="00734FA6"/>
    <w:p w14:paraId="67B39420" w14:textId="77777777" w:rsidR="00734FA6" w:rsidRPr="00734FA6" w:rsidRDefault="00734FA6" w:rsidP="00734FA6"/>
    <w:p w14:paraId="6F468376" w14:textId="77777777" w:rsidR="00734FA6" w:rsidRPr="00734FA6" w:rsidRDefault="00734FA6" w:rsidP="00734FA6"/>
    <w:p w14:paraId="7F2E3F06" w14:textId="77777777" w:rsidR="00734FA6" w:rsidRPr="00734FA6" w:rsidRDefault="00734FA6" w:rsidP="00734FA6"/>
    <w:p w14:paraId="2C34BE72" w14:textId="77777777" w:rsidR="00734FA6" w:rsidRPr="00734FA6" w:rsidRDefault="00734FA6" w:rsidP="00734FA6"/>
    <w:p w14:paraId="7E7AD93A" w14:textId="77777777" w:rsidR="00734FA6" w:rsidRPr="00734FA6" w:rsidRDefault="00734FA6" w:rsidP="00734FA6"/>
    <w:p w14:paraId="49EC80A7" w14:textId="77777777" w:rsidR="00734FA6" w:rsidRPr="00734FA6" w:rsidRDefault="00734FA6" w:rsidP="00734FA6"/>
    <w:p w14:paraId="111066CE" w14:textId="77777777" w:rsidR="00734FA6" w:rsidRPr="00734FA6" w:rsidRDefault="00734FA6" w:rsidP="00734FA6"/>
    <w:p w14:paraId="3D44A209" w14:textId="77777777" w:rsidR="00734FA6" w:rsidRPr="00734FA6" w:rsidRDefault="00734FA6" w:rsidP="00734FA6"/>
    <w:p w14:paraId="0D090BC3" w14:textId="77777777" w:rsidR="00734FA6" w:rsidRPr="00734FA6" w:rsidRDefault="00734FA6" w:rsidP="00734FA6"/>
    <w:p w14:paraId="2F14FF2C" w14:textId="77777777" w:rsidR="00734FA6" w:rsidRPr="00734FA6" w:rsidRDefault="00734FA6" w:rsidP="00734FA6"/>
    <w:p w14:paraId="538E11D3" w14:textId="77777777" w:rsidR="00734FA6" w:rsidRPr="00734FA6" w:rsidRDefault="00734FA6" w:rsidP="00734FA6"/>
    <w:p w14:paraId="0C4EB980" w14:textId="77777777" w:rsidR="00734FA6" w:rsidRPr="00734FA6" w:rsidRDefault="00734FA6" w:rsidP="00734FA6"/>
    <w:p w14:paraId="432F21EA" w14:textId="77777777" w:rsidR="00734FA6" w:rsidRPr="00734FA6" w:rsidRDefault="00734FA6" w:rsidP="00734FA6"/>
    <w:p w14:paraId="0234F39D" w14:textId="77777777" w:rsidR="00734FA6" w:rsidRPr="00734FA6" w:rsidRDefault="00734FA6" w:rsidP="00734FA6"/>
    <w:p w14:paraId="44728D33" w14:textId="77777777" w:rsidR="00734FA6" w:rsidRPr="00734FA6" w:rsidRDefault="00734FA6" w:rsidP="00734FA6"/>
    <w:p w14:paraId="799FBC16" w14:textId="77777777" w:rsidR="00734FA6" w:rsidRPr="00734FA6" w:rsidRDefault="00734FA6" w:rsidP="00734FA6"/>
    <w:p w14:paraId="7FFF91AC" w14:textId="77777777" w:rsidR="00734FA6" w:rsidRPr="00734FA6" w:rsidRDefault="00734FA6" w:rsidP="00734FA6"/>
    <w:p w14:paraId="0A847317" w14:textId="77777777" w:rsidR="00734FA6" w:rsidRPr="00734FA6" w:rsidRDefault="00734FA6" w:rsidP="00734FA6"/>
    <w:p w14:paraId="163FF9B9" w14:textId="77777777" w:rsidR="00734FA6" w:rsidRDefault="00734FA6" w:rsidP="00734FA6">
      <w:pPr>
        <w:tabs>
          <w:tab w:val="left" w:pos="2700"/>
        </w:tabs>
      </w:pPr>
      <w:r>
        <w:tab/>
      </w:r>
    </w:p>
    <w:p w14:paraId="2F5BE2CF" w14:textId="77777777" w:rsidR="00734FA6" w:rsidRDefault="00734FA6" w:rsidP="00734FA6"/>
    <w:p w14:paraId="7318E64E" w14:textId="77777777" w:rsidR="0088253E" w:rsidRPr="00734FA6" w:rsidRDefault="0088253E" w:rsidP="00734FA6">
      <w:pPr>
        <w:sectPr w:rsidR="0088253E" w:rsidRPr="00734FA6" w:rsidSect="00734FA6">
          <w:footerReference w:type="default" r:id="rId10"/>
          <w:pgSz w:w="12240" w:h="15840"/>
          <w:pgMar w:top="1440" w:right="1800" w:bottom="1440" w:left="1800" w:header="720" w:footer="720" w:gutter="0"/>
          <w:pgNumType w:fmt="lowerRoman" w:start="1"/>
          <w:cols w:space="720"/>
          <w:docGrid w:linePitch="360"/>
        </w:sectPr>
      </w:pPr>
    </w:p>
    <w:p w14:paraId="1D4826A3" w14:textId="77777777" w:rsidR="0088253E" w:rsidRDefault="0088253E" w:rsidP="00376BD3">
      <w:pPr>
        <w:pStyle w:val="Heading1"/>
        <w:numPr>
          <w:ilvl w:val="0"/>
          <w:numId w:val="0"/>
        </w:numPr>
        <w:ind w:left="432" w:hanging="432"/>
      </w:pPr>
      <w:bookmarkStart w:id="0" w:name="_Toc252393648"/>
      <w:r>
        <w:t>Abstract</w:t>
      </w:r>
      <w:bookmarkEnd w:id="0"/>
    </w:p>
    <w:p w14:paraId="73FF0F0F" w14:textId="77777777" w:rsidR="0088253E" w:rsidRPr="0088253E" w:rsidRDefault="0088253E" w:rsidP="0088253E">
      <w:r w:rsidRPr="0088253E">
        <w:t>The purpose of this study is to analyze the feasibility of developing a graphical user interface using Qt for the purpose of creating a user friendly way to instruct a user in applying MEMS inertial sensors to collect data and to then visualize the data obtained from the sensors.</w:t>
      </w:r>
    </w:p>
    <w:p w14:paraId="1AF1961B" w14:textId="77777777" w:rsidR="0088253E" w:rsidRPr="0088253E" w:rsidRDefault="0088253E" w:rsidP="0088253E"/>
    <w:p w14:paraId="411853C3" w14:textId="77777777" w:rsidR="0088253E" w:rsidRPr="0088253E" w:rsidRDefault="0088253E" w:rsidP="0088253E">
      <w:r w:rsidRPr="0088253E">
        <w:t>This document also designs a plan for creating the graphical user interface including a list of tasks and deliverables as well as a project schedule.</w:t>
      </w:r>
    </w:p>
    <w:p w14:paraId="5D524464" w14:textId="77777777" w:rsidR="0088253E" w:rsidRDefault="0088253E" w:rsidP="0088253E">
      <w:pPr>
        <w:sectPr w:rsidR="0088253E" w:rsidSect="00734FA6">
          <w:pgSz w:w="12240" w:h="15840"/>
          <w:pgMar w:top="1440" w:right="1800" w:bottom="1440" w:left="1800" w:header="720" w:footer="720" w:gutter="0"/>
          <w:pgNumType w:fmt="lowerRoman"/>
          <w:cols w:space="720"/>
          <w:docGrid w:linePitch="360"/>
        </w:sectPr>
      </w:pPr>
    </w:p>
    <w:sdt>
      <w:sdtPr>
        <w:rPr>
          <w:rFonts w:asciiTheme="minorHAnsi" w:eastAsiaTheme="minorEastAsia" w:hAnsiTheme="minorHAnsi" w:cstheme="minorBidi"/>
          <w:b w:val="0"/>
          <w:bCs w:val="0"/>
          <w:color w:val="auto"/>
          <w:sz w:val="24"/>
          <w:szCs w:val="24"/>
        </w:rPr>
        <w:id w:val="-709038539"/>
        <w:docPartObj>
          <w:docPartGallery w:val="Table of Contents"/>
          <w:docPartUnique/>
        </w:docPartObj>
      </w:sdtPr>
      <w:sdtEndPr>
        <w:rPr>
          <w:noProof/>
        </w:rPr>
      </w:sdtEndPr>
      <w:sdtContent>
        <w:p w14:paraId="582072DB" w14:textId="77777777" w:rsidR="00376BD3" w:rsidRDefault="00376BD3">
          <w:pPr>
            <w:pStyle w:val="TOCHeading"/>
          </w:pPr>
          <w:r>
            <w:t>Table of Contents</w:t>
          </w:r>
        </w:p>
        <w:p w14:paraId="6FE318FE" w14:textId="77777777" w:rsidR="00734FA6" w:rsidRDefault="00376BD3">
          <w:pPr>
            <w:pStyle w:val="TOC1"/>
            <w:tabs>
              <w:tab w:val="right" w:leader="dot" w:pos="8630"/>
            </w:tabs>
            <w:rPr>
              <w:b w:val="0"/>
              <w:noProof/>
              <w:lang w:eastAsia="ja-JP"/>
            </w:rPr>
          </w:pPr>
          <w:r>
            <w:rPr>
              <w:b w:val="0"/>
            </w:rPr>
            <w:fldChar w:fldCharType="begin"/>
          </w:r>
          <w:r>
            <w:instrText xml:space="preserve"> TOC \o "1-3" \h \z \u </w:instrText>
          </w:r>
          <w:r>
            <w:rPr>
              <w:b w:val="0"/>
            </w:rPr>
            <w:fldChar w:fldCharType="separate"/>
          </w:r>
          <w:r w:rsidR="00734FA6">
            <w:rPr>
              <w:noProof/>
            </w:rPr>
            <w:t>Abstract</w:t>
          </w:r>
          <w:r w:rsidR="00734FA6">
            <w:rPr>
              <w:noProof/>
            </w:rPr>
            <w:tab/>
          </w:r>
          <w:r w:rsidR="00734FA6">
            <w:rPr>
              <w:noProof/>
            </w:rPr>
            <w:fldChar w:fldCharType="begin"/>
          </w:r>
          <w:r w:rsidR="00734FA6">
            <w:rPr>
              <w:noProof/>
            </w:rPr>
            <w:instrText xml:space="preserve"> PAGEREF _Toc252393648 \h </w:instrText>
          </w:r>
          <w:r w:rsidR="00734FA6">
            <w:rPr>
              <w:noProof/>
            </w:rPr>
          </w:r>
          <w:r w:rsidR="00734FA6">
            <w:rPr>
              <w:noProof/>
            </w:rPr>
            <w:fldChar w:fldCharType="separate"/>
          </w:r>
          <w:r w:rsidR="006B6CE1">
            <w:rPr>
              <w:noProof/>
            </w:rPr>
            <w:t>ii</w:t>
          </w:r>
          <w:r w:rsidR="00734FA6">
            <w:rPr>
              <w:noProof/>
            </w:rPr>
            <w:fldChar w:fldCharType="end"/>
          </w:r>
        </w:p>
        <w:p w14:paraId="7642B584" w14:textId="77777777" w:rsidR="00734FA6" w:rsidRDefault="00734FA6">
          <w:pPr>
            <w:pStyle w:val="TOC1"/>
            <w:tabs>
              <w:tab w:val="left" w:pos="382"/>
              <w:tab w:val="right" w:leader="dot" w:pos="8630"/>
            </w:tabs>
            <w:rPr>
              <w:b w:val="0"/>
              <w:noProof/>
              <w:lang w:eastAsia="ja-JP"/>
            </w:rPr>
          </w:pPr>
          <w:r>
            <w:rPr>
              <w:noProof/>
            </w:rPr>
            <w:t>1</w:t>
          </w:r>
          <w:r>
            <w:rPr>
              <w:b w:val="0"/>
              <w:noProof/>
              <w:lang w:eastAsia="ja-JP"/>
            </w:rPr>
            <w:tab/>
          </w:r>
          <w:r>
            <w:rPr>
              <w:noProof/>
            </w:rPr>
            <w:t>Introduction</w:t>
          </w:r>
          <w:r>
            <w:rPr>
              <w:noProof/>
            </w:rPr>
            <w:tab/>
          </w:r>
          <w:r>
            <w:rPr>
              <w:noProof/>
            </w:rPr>
            <w:fldChar w:fldCharType="begin"/>
          </w:r>
          <w:r>
            <w:rPr>
              <w:noProof/>
            </w:rPr>
            <w:instrText xml:space="preserve"> PAGEREF _Toc252393649 \h </w:instrText>
          </w:r>
          <w:r>
            <w:rPr>
              <w:noProof/>
            </w:rPr>
          </w:r>
          <w:r>
            <w:rPr>
              <w:noProof/>
            </w:rPr>
            <w:fldChar w:fldCharType="separate"/>
          </w:r>
          <w:r w:rsidR="006B6CE1">
            <w:rPr>
              <w:noProof/>
            </w:rPr>
            <w:t>1</w:t>
          </w:r>
          <w:r>
            <w:rPr>
              <w:noProof/>
            </w:rPr>
            <w:fldChar w:fldCharType="end"/>
          </w:r>
        </w:p>
        <w:p w14:paraId="783A82DC" w14:textId="77777777" w:rsidR="00734FA6" w:rsidRDefault="00734FA6">
          <w:pPr>
            <w:pStyle w:val="TOC2"/>
            <w:tabs>
              <w:tab w:val="left" w:pos="792"/>
              <w:tab w:val="right" w:leader="dot" w:pos="8630"/>
            </w:tabs>
            <w:rPr>
              <w:b w:val="0"/>
              <w:noProof/>
              <w:sz w:val="24"/>
              <w:szCs w:val="24"/>
              <w:lang w:eastAsia="ja-JP"/>
            </w:rPr>
          </w:pPr>
          <w:r>
            <w:rPr>
              <w:noProof/>
            </w:rPr>
            <w:t>1.1</w:t>
          </w:r>
          <w:r>
            <w:rPr>
              <w:b w:val="0"/>
              <w:noProof/>
              <w:sz w:val="24"/>
              <w:szCs w:val="24"/>
              <w:lang w:eastAsia="ja-JP"/>
            </w:rPr>
            <w:tab/>
          </w:r>
          <w:r>
            <w:rPr>
              <w:noProof/>
            </w:rPr>
            <w:t>Problem Defintion</w:t>
          </w:r>
          <w:r>
            <w:rPr>
              <w:noProof/>
            </w:rPr>
            <w:tab/>
          </w:r>
          <w:r>
            <w:rPr>
              <w:noProof/>
            </w:rPr>
            <w:fldChar w:fldCharType="begin"/>
          </w:r>
          <w:r>
            <w:rPr>
              <w:noProof/>
            </w:rPr>
            <w:instrText xml:space="preserve"> PAGEREF _Toc252393650 \h </w:instrText>
          </w:r>
          <w:r>
            <w:rPr>
              <w:noProof/>
            </w:rPr>
          </w:r>
          <w:r>
            <w:rPr>
              <w:noProof/>
            </w:rPr>
            <w:fldChar w:fldCharType="separate"/>
          </w:r>
          <w:r w:rsidR="006B6CE1">
            <w:rPr>
              <w:noProof/>
            </w:rPr>
            <w:t>1</w:t>
          </w:r>
          <w:r>
            <w:rPr>
              <w:noProof/>
            </w:rPr>
            <w:fldChar w:fldCharType="end"/>
          </w:r>
        </w:p>
        <w:p w14:paraId="77BB2023" w14:textId="77777777" w:rsidR="00734FA6" w:rsidRDefault="00734FA6">
          <w:pPr>
            <w:pStyle w:val="TOC2"/>
            <w:tabs>
              <w:tab w:val="left" w:pos="792"/>
              <w:tab w:val="right" w:leader="dot" w:pos="8630"/>
            </w:tabs>
            <w:rPr>
              <w:b w:val="0"/>
              <w:noProof/>
              <w:sz w:val="24"/>
              <w:szCs w:val="24"/>
              <w:lang w:eastAsia="ja-JP"/>
            </w:rPr>
          </w:pPr>
          <w:r>
            <w:rPr>
              <w:noProof/>
            </w:rPr>
            <w:t>1.2</w:t>
          </w:r>
          <w:r>
            <w:rPr>
              <w:b w:val="0"/>
              <w:noProof/>
              <w:sz w:val="24"/>
              <w:szCs w:val="24"/>
              <w:lang w:eastAsia="ja-JP"/>
            </w:rPr>
            <w:tab/>
          </w:r>
          <w:r>
            <w:rPr>
              <w:noProof/>
            </w:rPr>
            <w:t>Background</w:t>
          </w:r>
          <w:r>
            <w:rPr>
              <w:noProof/>
            </w:rPr>
            <w:tab/>
          </w:r>
          <w:r>
            <w:rPr>
              <w:noProof/>
            </w:rPr>
            <w:fldChar w:fldCharType="begin"/>
          </w:r>
          <w:r>
            <w:rPr>
              <w:noProof/>
            </w:rPr>
            <w:instrText xml:space="preserve"> PAGEREF _Toc252393651 \h </w:instrText>
          </w:r>
          <w:r>
            <w:rPr>
              <w:noProof/>
            </w:rPr>
          </w:r>
          <w:r>
            <w:rPr>
              <w:noProof/>
            </w:rPr>
            <w:fldChar w:fldCharType="separate"/>
          </w:r>
          <w:r w:rsidR="006B6CE1">
            <w:rPr>
              <w:noProof/>
            </w:rPr>
            <w:t>1</w:t>
          </w:r>
          <w:r>
            <w:rPr>
              <w:noProof/>
            </w:rPr>
            <w:fldChar w:fldCharType="end"/>
          </w:r>
        </w:p>
        <w:p w14:paraId="60CCE669" w14:textId="77777777" w:rsidR="00734FA6" w:rsidRDefault="00734FA6">
          <w:pPr>
            <w:pStyle w:val="TOC2"/>
            <w:tabs>
              <w:tab w:val="left" w:pos="792"/>
              <w:tab w:val="right" w:leader="dot" w:pos="8630"/>
            </w:tabs>
            <w:rPr>
              <w:b w:val="0"/>
              <w:noProof/>
              <w:sz w:val="24"/>
              <w:szCs w:val="24"/>
              <w:lang w:eastAsia="ja-JP"/>
            </w:rPr>
          </w:pPr>
          <w:r>
            <w:rPr>
              <w:noProof/>
            </w:rPr>
            <w:t>1.3</w:t>
          </w:r>
          <w:r>
            <w:rPr>
              <w:b w:val="0"/>
              <w:noProof/>
              <w:sz w:val="24"/>
              <w:szCs w:val="24"/>
              <w:lang w:eastAsia="ja-JP"/>
            </w:rPr>
            <w:tab/>
          </w:r>
          <w:r>
            <w:rPr>
              <w:noProof/>
            </w:rPr>
            <w:t>Definintions, Acronyms, and Abbrieviations</w:t>
          </w:r>
          <w:r>
            <w:rPr>
              <w:noProof/>
            </w:rPr>
            <w:tab/>
          </w:r>
          <w:r>
            <w:rPr>
              <w:noProof/>
            </w:rPr>
            <w:fldChar w:fldCharType="begin"/>
          </w:r>
          <w:r>
            <w:rPr>
              <w:noProof/>
            </w:rPr>
            <w:instrText xml:space="preserve"> PAGEREF _Toc252393652 \h </w:instrText>
          </w:r>
          <w:r>
            <w:rPr>
              <w:noProof/>
            </w:rPr>
          </w:r>
          <w:r>
            <w:rPr>
              <w:noProof/>
            </w:rPr>
            <w:fldChar w:fldCharType="separate"/>
          </w:r>
          <w:r w:rsidR="006B6CE1">
            <w:rPr>
              <w:noProof/>
            </w:rPr>
            <w:t>1</w:t>
          </w:r>
          <w:r>
            <w:rPr>
              <w:noProof/>
            </w:rPr>
            <w:fldChar w:fldCharType="end"/>
          </w:r>
        </w:p>
        <w:p w14:paraId="2FB02230" w14:textId="77777777" w:rsidR="00734FA6" w:rsidRDefault="00734FA6">
          <w:pPr>
            <w:pStyle w:val="TOC2"/>
            <w:tabs>
              <w:tab w:val="left" w:pos="792"/>
              <w:tab w:val="right" w:leader="dot" w:pos="8630"/>
            </w:tabs>
            <w:rPr>
              <w:b w:val="0"/>
              <w:noProof/>
              <w:sz w:val="24"/>
              <w:szCs w:val="24"/>
              <w:lang w:eastAsia="ja-JP"/>
            </w:rPr>
          </w:pPr>
          <w:r>
            <w:rPr>
              <w:noProof/>
            </w:rPr>
            <w:t>1.4</w:t>
          </w:r>
          <w:r>
            <w:rPr>
              <w:b w:val="0"/>
              <w:noProof/>
              <w:sz w:val="24"/>
              <w:szCs w:val="24"/>
              <w:lang w:eastAsia="ja-JP"/>
            </w:rPr>
            <w:tab/>
          </w:r>
          <w:r>
            <w:rPr>
              <w:noProof/>
            </w:rPr>
            <w:t>Overview of Document</w:t>
          </w:r>
          <w:r>
            <w:rPr>
              <w:noProof/>
            </w:rPr>
            <w:tab/>
          </w:r>
          <w:r>
            <w:rPr>
              <w:noProof/>
            </w:rPr>
            <w:fldChar w:fldCharType="begin"/>
          </w:r>
          <w:r>
            <w:rPr>
              <w:noProof/>
            </w:rPr>
            <w:instrText xml:space="preserve"> PAGEREF _Toc252393653 \h </w:instrText>
          </w:r>
          <w:r>
            <w:rPr>
              <w:noProof/>
            </w:rPr>
          </w:r>
          <w:r>
            <w:rPr>
              <w:noProof/>
            </w:rPr>
            <w:fldChar w:fldCharType="separate"/>
          </w:r>
          <w:r w:rsidR="006B6CE1">
            <w:rPr>
              <w:noProof/>
            </w:rPr>
            <w:t>1</w:t>
          </w:r>
          <w:r>
            <w:rPr>
              <w:noProof/>
            </w:rPr>
            <w:fldChar w:fldCharType="end"/>
          </w:r>
        </w:p>
        <w:p w14:paraId="131C4F53" w14:textId="77777777" w:rsidR="00734FA6" w:rsidRDefault="00734FA6">
          <w:pPr>
            <w:pStyle w:val="TOC1"/>
            <w:tabs>
              <w:tab w:val="left" w:pos="382"/>
              <w:tab w:val="right" w:leader="dot" w:pos="8630"/>
            </w:tabs>
            <w:rPr>
              <w:b w:val="0"/>
              <w:noProof/>
              <w:lang w:eastAsia="ja-JP"/>
            </w:rPr>
          </w:pPr>
          <w:r>
            <w:rPr>
              <w:noProof/>
            </w:rPr>
            <w:t>2</w:t>
          </w:r>
          <w:r>
            <w:rPr>
              <w:b w:val="0"/>
              <w:noProof/>
              <w:lang w:eastAsia="ja-JP"/>
            </w:rPr>
            <w:tab/>
          </w:r>
          <w:r>
            <w:rPr>
              <w:noProof/>
            </w:rPr>
            <w:t>Feasability Study</w:t>
          </w:r>
          <w:r>
            <w:rPr>
              <w:noProof/>
            </w:rPr>
            <w:tab/>
          </w:r>
          <w:r>
            <w:rPr>
              <w:noProof/>
            </w:rPr>
            <w:fldChar w:fldCharType="begin"/>
          </w:r>
          <w:r>
            <w:rPr>
              <w:noProof/>
            </w:rPr>
            <w:instrText xml:space="preserve"> PAGEREF _Toc252393654 \h </w:instrText>
          </w:r>
          <w:r>
            <w:rPr>
              <w:noProof/>
            </w:rPr>
          </w:r>
          <w:r>
            <w:rPr>
              <w:noProof/>
            </w:rPr>
            <w:fldChar w:fldCharType="separate"/>
          </w:r>
          <w:r w:rsidR="006B6CE1">
            <w:rPr>
              <w:noProof/>
            </w:rPr>
            <w:t>2</w:t>
          </w:r>
          <w:r>
            <w:rPr>
              <w:noProof/>
            </w:rPr>
            <w:fldChar w:fldCharType="end"/>
          </w:r>
        </w:p>
        <w:p w14:paraId="401BEC5C" w14:textId="77777777" w:rsidR="00734FA6" w:rsidRDefault="00734FA6">
          <w:pPr>
            <w:pStyle w:val="TOC2"/>
            <w:tabs>
              <w:tab w:val="left" w:pos="792"/>
              <w:tab w:val="right" w:leader="dot" w:pos="8630"/>
            </w:tabs>
            <w:rPr>
              <w:b w:val="0"/>
              <w:noProof/>
              <w:sz w:val="24"/>
              <w:szCs w:val="24"/>
              <w:lang w:eastAsia="ja-JP"/>
            </w:rPr>
          </w:pPr>
          <w:r>
            <w:rPr>
              <w:noProof/>
            </w:rPr>
            <w:t>2.1</w:t>
          </w:r>
          <w:r>
            <w:rPr>
              <w:b w:val="0"/>
              <w:noProof/>
              <w:sz w:val="24"/>
              <w:szCs w:val="24"/>
              <w:lang w:eastAsia="ja-JP"/>
            </w:rPr>
            <w:tab/>
          </w:r>
          <w:r>
            <w:rPr>
              <w:noProof/>
            </w:rPr>
            <w:t>Description of Current System</w:t>
          </w:r>
          <w:r>
            <w:rPr>
              <w:noProof/>
            </w:rPr>
            <w:tab/>
          </w:r>
          <w:r>
            <w:rPr>
              <w:noProof/>
            </w:rPr>
            <w:fldChar w:fldCharType="begin"/>
          </w:r>
          <w:r>
            <w:rPr>
              <w:noProof/>
            </w:rPr>
            <w:instrText xml:space="preserve"> PAGEREF _Toc252393655 \h </w:instrText>
          </w:r>
          <w:r>
            <w:rPr>
              <w:noProof/>
            </w:rPr>
          </w:r>
          <w:r>
            <w:rPr>
              <w:noProof/>
            </w:rPr>
            <w:fldChar w:fldCharType="separate"/>
          </w:r>
          <w:r w:rsidR="006B6CE1">
            <w:rPr>
              <w:noProof/>
            </w:rPr>
            <w:t>2</w:t>
          </w:r>
          <w:r>
            <w:rPr>
              <w:noProof/>
            </w:rPr>
            <w:fldChar w:fldCharType="end"/>
          </w:r>
        </w:p>
        <w:p w14:paraId="0A474AA9" w14:textId="77777777" w:rsidR="00734FA6" w:rsidRDefault="00734FA6">
          <w:pPr>
            <w:pStyle w:val="TOC2"/>
            <w:tabs>
              <w:tab w:val="left" w:pos="792"/>
              <w:tab w:val="right" w:leader="dot" w:pos="8630"/>
            </w:tabs>
            <w:rPr>
              <w:b w:val="0"/>
              <w:noProof/>
              <w:sz w:val="24"/>
              <w:szCs w:val="24"/>
              <w:lang w:eastAsia="ja-JP"/>
            </w:rPr>
          </w:pPr>
          <w:r>
            <w:rPr>
              <w:noProof/>
            </w:rPr>
            <w:t>2.2</w:t>
          </w:r>
          <w:r>
            <w:rPr>
              <w:b w:val="0"/>
              <w:noProof/>
              <w:sz w:val="24"/>
              <w:szCs w:val="24"/>
              <w:lang w:eastAsia="ja-JP"/>
            </w:rPr>
            <w:tab/>
          </w:r>
          <w:r>
            <w:rPr>
              <w:noProof/>
            </w:rPr>
            <w:t>Purpose of New System</w:t>
          </w:r>
          <w:r>
            <w:rPr>
              <w:noProof/>
            </w:rPr>
            <w:tab/>
          </w:r>
          <w:r>
            <w:rPr>
              <w:noProof/>
            </w:rPr>
            <w:fldChar w:fldCharType="begin"/>
          </w:r>
          <w:r>
            <w:rPr>
              <w:noProof/>
            </w:rPr>
            <w:instrText xml:space="preserve"> PAGEREF _Toc252393656 \h </w:instrText>
          </w:r>
          <w:r>
            <w:rPr>
              <w:noProof/>
            </w:rPr>
          </w:r>
          <w:r>
            <w:rPr>
              <w:noProof/>
            </w:rPr>
            <w:fldChar w:fldCharType="separate"/>
          </w:r>
          <w:r w:rsidR="006B6CE1">
            <w:rPr>
              <w:noProof/>
            </w:rPr>
            <w:t>2</w:t>
          </w:r>
          <w:r>
            <w:rPr>
              <w:noProof/>
            </w:rPr>
            <w:fldChar w:fldCharType="end"/>
          </w:r>
        </w:p>
        <w:p w14:paraId="6C07E293" w14:textId="77777777" w:rsidR="00734FA6" w:rsidRDefault="00734FA6">
          <w:pPr>
            <w:pStyle w:val="TOC2"/>
            <w:tabs>
              <w:tab w:val="left" w:pos="792"/>
              <w:tab w:val="right" w:leader="dot" w:pos="8630"/>
            </w:tabs>
            <w:rPr>
              <w:b w:val="0"/>
              <w:noProof/>
              <w:sz w:val="24"/>
              <w:szCs w:val="24"/>
              <w:lang w:eastAsia="ja-JP"/>
            </w:rPr>
          </w:pPr>
          <w:r>
            <w:rPr>
              <w:noProof/>
            </w:rPr>
            <w:t>2.3</w:t>
          </w:r>
          <w:r>
            <w:rPr>
              <w:b w:val="0"/>
              <w:noProof/>
              <w:sz w:val="24"/>
              <w:szCs w:val="24"/>
              <w:lang w:eastAsia="ja-JP"/>
            </w:rPr>
            <w:tab/>
          </w:r>
          <w:r>
            <w:rPr>
              <w:noProof/>
            </w:rPr>
            <w:t>High-level Definition of User Requiremetns</w:t>
          </w:r>
          <w:r>
            <w:rPr>
              <w:noProof/>
            </w:rPr>
            <w:tab/>
          </w:r>
          <w:r>
            <w:rPr>
              <w:noProof/>
            </w:rPr>
            <w:fldChar w:fldCharType="begin"/>
          </w:r>
          <w:r>
            <w:rPr>
              <w:noProof/>
            </w:rPr>
            <w:instrText xml:space="preserve"> PAGEREF _Toc252393657 \h </w:instrText>
          </w:r>
          <w:r>
            <w:rPr>
              <w:noProof/>
            </w:rPr>
          </w:r>
          <w:r>
            <w:rPr>
              <w:noProof/>
            </w:rPr>
            <w:fldChar w:fldCharType="separate"/>
          </w:r>
          <w:r w:rsidR="006B6CE1">
            <w:rPr>
              <w:noProof/>
            </w:rPr>
            <w:t>2</w:t>
          </w:r>
          <w:r>
            <w:rPr>
              <w:noProof/>
            </w:rPr>
            <w:fldChar w:fldCharType="end"/>
          </w:r>
        </w:p>
        <w:p w14:paraId="058C0F8D" w14:textId="77777777" w:rsidR="00734FA6" w:rsidRDefault="00734FA6">
          <w:pPr>
            <w:pStyle w:val="TOC2"/>
            <w:tabs>
              <w:tab w:val="left" w:pos="792"/>
              <w:tab w:val="right" w:leader="dot" w:pos="8630"/>
            </w:tabs>
            <w:rPr>
              <w:b w:val="0"/>
              <w:noProof/>
              <w:sz w:val="24"/>
              <w:szCs w:val="24"/>
              <w:lang w:eastAsia="ja-JP"/>
            </w:rPr>
          </w:pPr>
          <w:r>
            <w:rPr>
              <w:noProof/>
            </w:rPr>
            <w:t>2.4</w:t>
          </w:r>
          <w:r>
            <w:rPr>
              <w:b w:val="0"/>
              <w:noProof/>
              <w:sz w:val="24"/>
              <w:szCs w:val="24"/>
              <w:lang w:eastAsia="ja-JP"/>
            </w:rPr>
            <w:tab/>
          </w:r>
          <w:r>
            <w:rPr>
              <w:noProof/>
            </w:rPr>
            <w:t>Alternative Solutions</w:t>
          </w:r>
          <w:r>
            <w:rPr>
              <w:noProof/>
            </w:rPr>
            <w:tab/>
          </w:r>
          <w:r>
            <w:rPr>
              <w:noProof/>
            </w:rPr>
            <w:fldChar w:fldCharType="begin"/>
          </w:r>
          <w:r>
            <w:rPr>
              <w:noProof/>
            </w:rPr>
            <w:instrText xml:space="preserve"> PAGEREF _Toc252393658 \h </w:instrText>
          </w:r>
          <w:r>
            <w:rPr>
              <w:noProof/>
            </w:rPr>
          </w:r>
          <w:r>
            <w:rPr>
              <w:noProof/>
            </w:rPr>
            <w:fldChar w:fldCharType="separate"/>
          </w:r>
          <w:r w:rsidR="006B6CE1">
            <w:rPr>
              <w:noProof/>
            </w:rPr>
            <w:t>2</w:t>
          </w:r>
          <w:r>
            <w:rPr>
              <w:noProof/>
            </w:rPr>
            <w:fldChar w:fldCharType="end"/>
          </w:r>
        </w:p>
        <w:p w14:paraId="693D484C" w14:textId="77777777" w:rsidR="00734FA6" w:rsidRDefault="00734FA6">
          <w:pPr>
            <w:pStyle w:val="TOC3"/>
            <w:tabs>
              <w:tab w:val="left" w:pos="1176"/>
              <w:tab w:val="right" w:leader="dot" w:pos="8630"/>
            </w:tabs>
            <w:rPr>
              <w:noProof/>
              <w:sz w:val="24"/>
              <w:szCs w:val="24"/>
              <w:lang w:eastAsia="ja-JP"/>
            </w:rPr>
          </w:pPr>
          <w:r>
            <w:rPr>
              <w:noProof/>
            </w:rPr>
            <w:t>2.4.1</w:t>
          </w:r>
          <w:r>
            <w:rPr>
              <w:noProof/>
              <w:sz w:val="24"/>
              <w:szCs w:val="24"/>
              <w:lang w:eastAsia="ja-JP"/>
            </w:rPr>
            <w:tab/>
          </w:r>
          <w:r>
            <w:rPr>
              <w:noProof/>
            </w:rPr>
            <w:t>Descriptions of Alternatives</w:t>
          </w:r>
          <w:r>
            <w:rPr>
              <w:noProof/>
            </w:rPr>
            <w:tab/>
          </w:r>
          <w:r>
            <w:rPr>
              <w:noProof/>
            </w:rPr>
            <w:fldChar w:fldCharType="begin"/>
          </w:r>
          <w:r>
            <w:rPr>
              <w:noProof/>
            </w:rPr>
            <w:instrText xml:space="preserve"> PAGEREF _Toc252393659 \h </w:instrText>
          </w:r>
          <w:r>
            <w:rPr>
              <w:noProof/>
            </w:rPr>
          </w:r>
          <w:r>
            <w:rPr>
              <w:noProof/>
            </w:rPr>
            <w:fldChar w:fldCharType="separate"/>
          </w:r>
          <w:r w:rsidR="006B6CE1">
            <w:rPr>
              <w:noProof/>
            </w:rPr>
            <w:t>2</w:t>
          </w:r>
          <w:r>
            <w:rPr>
              <w:noProof/>
            </w:rPr>
            <w:fldChar w:fldCharType="end"/>
          </w:r>
        </w:p>
        <w:p w14:paraId="6F0B6EA9" w14:textId="77777777" w:rsidR="00734FA6" w:rsidRDefault="00734FA6">
          <w:pPr>
            <w:pStyle w:val="TOC3"/>
            <w:tabs>
              <w:tab w:val="left" w:pos="1176"/>
              <w:tab w:val="right" w:leader="dot" w:pos="8630"/>
            </w:tabs>
            <w:rPr>
              <w:noProof/>
              <w:sz w:val="24"/>
              <w:szCs w:val="24"/>
              <w:lang w:eastAsia="ja-JP"/>
            </w:rPr>
          </w:pPr>
          <w:r>
            <w:rPr>
              <w:noProof/>
            </w:rPr>
            <w:t>2.4.2</w:t>
          </w:r>
          <w:r>
            <w:rPr>
              <w:noProof/>
              <w:sz w:val="24"/>
              <w:szCs w:val="24"/>
              <w:lang w:eastAsia="ja-JP"/>
            </w:rPr>
            <w:tab/>
          </w:r>
          <w:r>
            <w:rPr>
              <w:noProof/>
            </w:rPr>
            <w:t>Selection Criteria</w:t>
          </w:r>
          <w:r>
            <w:rPr>
              <w:noProof/>
            </w:rPr>
            <w:tab/>
          </w:r>
          <w:r>
            <w:rPr>
              <w:noProof/>
            </w:rPr>
            <w:fldChar w:fldCharType="begin"/>
          </w:r>
          <w:r>
            <w:rPr>
              <w:noProof/>
            </w:rPr>
            <w:instrText xml:space="preserve"> PAGEREF _Toc252393660 \h </w:instrText>
          </w:r>
          <w:r>
            <w:rPr>
              <w:noProof/>
            </w:rPr>
          </w:r>
          <w:r>
            <w:rPr>
              <w:noProof/>
            </w:rPr>
            <w:fldChar w:fldCharType="separate"/>
          </w:r>
          <w:r w:rsidR="006B6CE1">
            <w:rPr>
              <w:noProof/>
            </w:rPr>
            <w:t>2</w:t>
          </w:r>
          <w:r>
            <w:rPr>
              <w:noProof/>
            </w:rPr>
            <w:fldChar w:fldCharType="end"/>
          </w:r>
        </w:p>
        <w:p w14:paraId="24A14E8B" w14:textId="77777777" w:rsidR="00734FA6" w:rsidRDefault="00734FA6">
          <w:pPr>
            <w:pStyle w:val="TOC3"/>
            <w:tabs>
              <w:tab w:val="left" w:pos="1176"/>
              <w:tab w:val="right" w:leader="dot" w:pos="8630"/>
            </w:tabs>
            <w:rPr>
              <w:noProof/>
              <w:sz w:val="24"/>
              <w:szCs w:val="24"/>
              <w:lang w:eastAsia="ja-JP"/>
            </w:rPr>
          </w:pPr>
          <w:r>
            <w:rPr>
              <w:noProof/>
            </w:rPr>
            <w:t>2.4.3</w:t>
          </w:r>
          <w:r>
            <w:rPr>
              <w:noProof/>
              <w:sz w:val="24"/>
              <w:szCs w:val="24"/>
              <w:lang w:eastAsia="ja-JP"/>
            </w:rPr>
            <w:tab/>
          </w:r>
          <w:r>
            <w:rPr>
              <w:noProof/>
            </w:rPr>
            <w:t>Analysis of Alternatives</w:t>
          </w:r>
          <w:r>
            <w:rPr>
              <w:noProof/>
            </w:rPr>
            <w:tab/>
          </w:r>
          <w:r>
            <w:rPr>
              <w:noProof/>
            </w:rPr>
            <w:fldChar w:fldCharType="begin"/>
          </w:r>
          <w:r>
            <w:rPr>
              <w:noProof/>
            </w:rPr>
            <w:instrText xml:space="preserve"> PAGEREF _Toc252393661 \h </w:instrText>
          </w:r>
          <w:r>
            <w:rPr>
              <w:noProof/>
            </w:rPr>
          </w:r>
          <w:r>
            <w:rPr>
              <w:noProof/>
            </w:rPr>
            <w:fldChar w:fldCharType="separate"/>
          </w:r>
          <w:r w:rsidR="006B6CE1">
            <w:rPr>
              <w:noProof/>
            </w:rPr>
            <w:t>3</w:t>
          </w:r>
          <w:r>
            <w:rPr>
              <w:noProof/>
            </w:rPr>
            <w:fldChar w:fldCharType="end"/>
          </w:r>
        </w:p>
        <w:p w14:paraId="5B4EFBCB" w14:textId="77777777" w:rsidR="00734FA6" w:rsidRDefault="00734FA6">
          <w:pPr>
            <w:pStyle w:val="TOC2"/>
            <w:tabs>
              <w:tab w:val="left" w:pos="792"/>
              <w:tab w:val="right" w:leader="dot" w:pos="8630"/>
            </w:tabs>
            <w:rPr>
              <w:b w:val="0"/>
              <w:noProof/>
              <w:sz w:val="24"/>
              <w:szCs w:val="24"/>
              <w:lang w:eastAsia="ja-JP"/>
            </w:rPr>
          </w:pPr>
          <w:r>
            <w:rPr>
              <w:noProof/>
            </w:rPr>
            <w:t>2.5</w:t>
          </w:r>
          <w:r>
            <w:rPr>
              <w:b w:val="0"/>
              <w:noProof/>
              <w:sz w:val="24"/>
              <w:szCs w:val="24"/>
              <w:lang w:eastAsia="ja-JP"/>
            </w:rPr>
            <w:tab/>
          </w:r>
          <w:r>
            <w:rPr>
              <w:noProof/>
            </w:rPr>
            <w:t>Recommendations</w:t>
          </w:r>
          <w:r>
            <w:rPr>
              <w:noProof/>
            </w:rPr>
            <w:tab/>
          </w:r>
          <w:r>
            <w:rPr>
              <w:noProof/>
            </w:rPr>
            <w:fldChar w:fldCharType="begin"/>
          </w:r>
          <w:r>
            <w:rPr>
              <w:noProof/>
            </w:rPr>
            <w:instrText xml:space="preserve"> PAGEREF _Toc252393662 \h </w:instrText>
          </w:r>
          <w:r>
            <w:rPr>
              <w:noProof/>
            </w:rPr>
          </w:r>
          <w:r>
            <w:rPr>
              <w:noProof/>
            </w:rPr>
            <w:fldChar w:fldCharType="separate"/>
          </w:r>
          <w:r w:rsidR="006B6CE1">
            <w:rPr>
              <w:noProof/>
            </w:rPr>
            <w:t>3</w:t>
          </w:r>
          <w:r>
            <w:rPr>
              <w:noProof/>
            </w:rPr>
            <w:fldChar w:fldCharType="end"/>
          </w:r>
        </w:p>
        <w:p w14:paraId="001E77A9" w14:textId="77777777" w:rsidR="00734FA6" w:rsidRDefault="00734FA6">
          <w:pPr>
            <w:pStyle w:val="TOC1"/>
            <w:tabs>
              <w:tab w:val="left" w:pos="382"/>
              <w:tab w:val="right" w:leader="dot" w:pos="8630"/>
            </w:tabs>
            <w:rPr>
              <w:b w:val="0"/>
              <w:noProof/>
              <w:lang w:eastAsia="ja-JP"/>
            </w:rPr>
          </w:pPr>
          <w:r>
            <w:rPr>
              <w:noProof/>
            </w:rPr>
            <w:t>3</w:t>
          </w:r>
          <w:r>
            <w:rPr>
              <w:b w:val="0"/>
              <w:noProof/>
              <w:lang w:eastAsia="ja-JP"/>
            </w:rPr>
            <w:tab/>
          </w:r>
          <w:r>
            <w:rPr>
              <w:noProof/>
            </w:rPr>
            <w:t>Project Plan</w:t>
          </w:r>
          <w:r>
            <w:rPr>
              <w:noProof/>
            </w:rPr>
            <w:tab/>
          </w:r>
          <w:r>
            <w:rPr>
              <w:noProof/>
            </w:rPr>
            <w:fldChar w:fldCharType="begin"/>
          </w:r>
          <w:r>
            <w:rPr>
              <w:noProof/>
            </w:rPr>
            <w:instrText xml:space="preserve"> PAGEREF _Toc252393663 \h </w:instrText>
          </w:r>
          <w:r>
            <w:rPr>
              <w:noProof/>
            </w:rPr>
          </w:r>
          <w:r>
            <w:rPr>
              <w:noProof/>
            </w:rPr>
            <w:fldChar w:fldCharType="separate"/>
          </w:r>
          <w:r w:rsidR="006B6CE1">
            <w:rPr>
              <w:noProof/>
            </w:rPr>
            <w:t>3</w:t>
          </w:r>
          <w:r>
            <w:rPr>
              <w:noProof/>
            </w:rPr>
            <w:fldChar w:fldCharType="end"/>
          </w:r>
        </w:p>
        <w:p w14:paraId="2BE14ADD" w14:textId="77777777" w:rsidR="00734FA6" w:rsidRDefault="00734FA6">
          <w:pPr>
            <w:pStyle w:val="TOC2"/>
            <w:tabs>
              <w:tab w:val="left" w:pos="792"/>
              <w:tab w:val="right" w:leader="dot" w:pos="8630"/>
            </w:tabs>
            <w:rPr>
              <w:b w:val="0"/>
              <w:noProof/>
              <w:sz w:val="24"/>
              <w:szCs w:val="24"/>
              <w:lang w:eastAsia="ja-JP"/>
            </w:rPr>
          </w:pPr>
          <w:r>
            <w:rPr>
              <w:noProof/>
            </w:rPr>
            <w:t>3.1</w:t>
          </w:r>
          <w:r>
            <w:rPr>
              <w:b w:val="0"/>
              <w:noProof/>
              <w:sz w:val="24"/>
              <w:szCs w:val="24"/>
              <w:lang w:eastAsia="ja-JP"/>
            </w:rPr>
            <w:tab/>
          </w:r>
          <w:r>
            <w:rPr>
              <w:noProof/>
            </w:rPr>
            <w:t>Project Organization</w:t>
          </w:r>
          <w:r>
            <w:rPr>
              <w:noProof/>
            </w:rPr>
            <w:tab/>
          </w:r>
          <w:r>
            <w:rPr>
              <w:noProof/>
            </w:rPr>
            <w:fldChar w:fldCharType="begin"/>
          </w:r>
          <w:r>
            <w:rPr>
              <w:noProof/>
            </w:rPr>
            <w:instrText xml:space="preserve"> PAGEREF _Toc252393664 \h </w:instrText>
          </w:r>
          <w:r>
            <w:rPr>
              <w:noProof/>
            </w:rPr>
          </w:r>
          <w:r>
            <w:rPr>
              <w:noProof/>
            </w:rPr>
            <w:fldChar w:fldCharType="separate"/>
          </w:r>
          <w:r w:rsidR="006B6CE1">
            <w:rPr>
              <w:noProof/>
            </w:rPr>
            <w:t>3</w:t>
          </w:r>
          <w:r>
            <w:rPr>
              <w:noProof/>
            </w:rPr>
            <w:fldChar w:fldCharType="end"/>
          </w:r>
        </w:p>
        <w:p w14:paraId="7D01CA2A" w14:textId="77777777" w:rsidR="00734FA6" w:rsidRDefault="00734FA6">
          <w:pPr>
            <w:pStyle w:val="TOC3"/>
            <w:tabs>
              <w:tab w:val="left" w:pos="1176"/>
              <w:tab w:val="right" w:leader="dot" w:pos="8630"/>
            </w:tabs>
            <w:rPr>
              <w:noProof/>
              <w:sz w:val="24"/>
              <w:szCs w:val="24"/>
              <w:lang w:eastAsia="ja-JP"/>
            </w:rPr>
          </w:pPr>
          <w:r>
            <w:rPr>
              <w:noProof/>
            </w:rPr>
            <w:t>3.1.1</w:t>
          </w:r>
          <w:r>
            <w:rPr>
              <w:noProof/>
              <w:sz w:val="24"/>
              <w:szCs w:val="24"/>
              <w:lang w:eastAsia="ja-JP"/>
            </w:rPr>
            <w:tab/>
          </w:r>
          <w:r>
            <w:rPr>
              <w:noProof/>
            </w:rPr>
            <w:t>Project Personnel Organizaiton</w:t>
          </w:r>
          <w:r>
            <w:rPr>
              <w:noProof/>
            </w:rPr>
            <w:tab/>
          </w:r>
          <w:r>
            <w:rPr>
              <w:noProof/>
            </w:rPr>
            <w:fldChar w:fldCharType="begin"/>
          </w:r>
          <w:r>
            <w:rPr>
              <w:noProof/>
            </w:rPr>
            <w:instrText xml:space="preserve"> PAGEREF _Toc252393665 \h </w:instrText>
          </w:r>
          <w:r>
            <w:rPr>
              <w:noProof/>
            </w:rPr>
          </w:r>
          <w:r>
            <w:rPr>
              <w:noProof/>
            </w:rPr>
            <w:fldChar w:fldCharType="separate"/>
          </w:r>
          <w:r w:rsidR="006B6CE1">
            <w:rPr>
              <w:noProof/>
            </w:rPr>
            <w:t>3</w:t>
          </w:r>
          <w:r>
            <w:rPr>
              <w:noProof/>
            </w:rPr>
            <w:fldChar w:fldCharType="end"/>
          </w:r>
        </w:p>
        <w:p w14:paraId="48B5993B" w14:textId="77777777" w:rsidR="00734FA6" w:rsidRDefault="00734FA6">
          <w:pPr>
            <w:pStyle w:val="TOC3"/>
            <w:tabs>
              <w:tab w:val="left" w:pos="1176"/>
              <w:tab w:val="right" w:leader="dot" w:pos="8630"/>
            </w:tabs>
            <w:rPr>
              <w:noProof/>
              <w:sz w:val="24"/>
              <w:szCs w:val="24"/>
              <w:lang w:eastAsia="ja-JP"/>
            </w:rPr>
          </w:pPr>
          <w:r>
            <w:rPr>
              <w:noProof/>
            </w:rPr>
            <w:t>3.1.2</w:t>
          </w:r>
          <w:r>
            <w:rPr>
              <w:noProof/>
              <w:sz w:val="24"/>
              <w:szCs w:val="24"/>
              <w:lang w:eastAsia="ja-JP"/>
            </w:rPr>
            <w:tab/>
          </w:r>
          <w:r>
            <w:rPr>
              <w:noProof/>
            </w:rPr>
            <w:t>Hardware and Software Resources</w:t>
          </w:r>
          <w:r>
            <w:rPr>
              <w:noProof/>
            </w:rPr>
            <w:tab/>
          </w:r>
          <w:r>
            <w:rPr>
              <w:noProof/>
            </w:rPr>
            <w:fldChar w:fldCharType="begin"/>
          </w:r>
          <w:r>
            <w:rPr>
              <w:noProof/>
            </w:rPr>
            <w:instrText xml:space="preserve"> PAGEREF _Toc252393666 \h </w:instrText>
          </w:r>
          <w:r>
            <w:rPr>
              <w:noProof/>
            </w:rPr>
          </w:r>
          <w:r>
            <w:rPr>
              <w:noProof/>
            </w:rPr>
            <w:fldChar w:fldCharType="separate"/>
          </w:r>
          <w:r w:rsidR="006B6CE1">
            <w:rPr>
              <w:noProof/>
            </w:rPr>
            <w:t>3</w:t>
          </w:r>
          <w:r>
            <w:rPr>
              <w:noProof/>
            </w:rPr>
            <w:fldChar w:fldCharType="end"/>
          </w:r>
        </w:p>
        <w:p w14:paraId="79C43C87" w14:textId="77777777" w:rsidR="00734FA6" w:rsidRDefault="00734FA6">
          <w:pPr>
            <w:pStyle w:val="TOC2"/>
            <w:tabs>
              <w:tab w:val="left" w:pos="792"/>
              <w:tab w:val="right" w:leader="dot" w:pos="8630"/>
            </w:tabs>
            <w:rPr>
              <w:b w:val="0"/>
              <w:noProof/>
              <w:sz w:val="24"/>
              <w:szCs w:val="24"/>
              <w:lang w:eastAsia="ja-JP"/>
            </w:rPr>
          </w:pPr>
          <w:r>
            <w:rPr>
              <w:noProof/>
            </w:rPr>
            <w:t>3.2</w:t>
          </w:r>
          <w:r>
            <w:rPr>
              <w:b w:val="0"/>
              <w:noProof/>
              <w:sz w:val="24"/>
              <w:szCs w:val="24"/>
              <w:lang w:eastAsia="ja-JP"/>
            </w:rPr>
            <w:tab/>
          </w:r>
          <w:r>
            <w:rPr>
              <w:noProof/>
            </w:rPr>
            <w:t>Identification of Tasks, Milestones, and Deliverables</w:t>
          </w:r>
          <w:r>
            <w:rPr>
              <w:noProof/>
            </w:rPr>
            <w:tab/>
          </w:r>
          <w:r>
            <w:rPr>
              <w:noProof/>
            </w:rPr>
            <w:fldChar w:fldCharType="begin"/>
          </w:r>
          <w:r>
            <w:rPr>
              <w:noProof/>
            </w:rPr>
            <w:instrText xml:space="preserve"> PAGEREF _Toc252393667 \h </w:instrText>
          </w:r>
          <w:r>
            <w:rPr>
              <w:noProof/>
            </w:rPr>
          </w:r>
          <w:r>
            <w:rPr>
              <w:noProof/>
            </w:rPr>
            <w:fldChar w:fldCharType="separate"/>
          </w:r>
          <w:r w:rsidR="006B6CE1">
            <w:rPr>
              <w:noProof/>
            </w:rPr>
            <w:t>4</w:t>
          </w:r>
          <w:r>
            <w:rPr>
              <w:noProof/>
            </w:rPr>
            <w:fldChar w:fldCharType="end"/>
          </w:r>
        </w:p>
        <w:p w14:paraId="78530DE9" w14:textId="77777777" w:rsidR="00734FA6" w:rsidRDefault="00734FA6">
          <w:pPr>
            <w:pStyle w:val="TOC1"/>
            <w:tabs>
              <w:tab w:val="left" w:pos="382"/>
              <w:tab w:val="right" w:leader="dot" w:pos="8630"/>
            </w:tabs>
            <w:rPr>
              <w:b w:val="0"/>
              <w:noProof/>
              <w:lang w:eastAsia="ja-JP"/>
            </w:rPr>
          </w:pPr>
          <w:r>
            <w:rPr>
              <w:noProof/>
            </w:rPr>
            <w:t>4</w:t>
          </w:r>
          <w:r>
            <w:rPr>
              <w:b w:val="0"/>
              <w:noProof/>
              <w:lang w:eastAsia="ja-JP"/>
            </w:rPr>
            <w:tab/>
          </w:r>
          <w:r>
            <w:rPr>
              <w:noProof/>
            </w:rPr>
            <w:t>Appendix</w:t>
          </w:r>
          <w:r>
            <w:rPr>
              <w:noProof/>
            </w:rPr>
            <w:tab/>
          </w:r>
          <w:r>
            <w:rPr>
              <w:noProof/>
            </w:rPr>
            <w:fldChar w:fldCharType="begin"/>
          </w:r>
          <w:r>
            <w:rPr>
              <w:noProof/>
            </w:rPr>
            <w:instrText xml:space="preserve"> PAGEREF _Toc252393668 \h </w:instrText>
          </w:r>
          <w:r>
            <w:rPr>
              <w:noProof/>
            </w:rPr>
          </w:r>
          <w:r>
            <w:rPr>
              <w:noProof/>
            </w:rPr>
            <w:fldChar w:fldCharType="separate"/>
          </w:r>
          <w:r w:rsidR="006B6CE1">
            <w:rPr>
              <w:noProof/>
            </w:rPr>
            <w:t>5</w:t>
          </w:r>
          <w:r>
            <w:rPr>
              <w:noProof/>
            </w:rPr>
            <w:fldChar w:fldCharType="end"/>
          </w:r>
        </w:p>
        <w:p w14:paraId="2549A20D" w14:textId="77777777" w:rsidR="00734FA6" w:rsidRDefault="00734FA6">
          <w:pPr>
            <w:pStyle w:val="TOC2"/>
            <w:tabs>
              <w:tab w:val="left" w:pos="792"/>
              <w:tab w:val="right" w:leader="dot" w:pos="8630"/>
            </w:tabs>
            <w:rPr>
              <w:b w:val="0"/>
              <w:noProof/>
              <w:sz w:val="24"/>
              <w:szCs w:val="24"/>
              <w:lang w:eastAsia="ja-JP"/>
            </w:rPr>
          </w:pPr>
          <w:r>
            <w:rPr>
              <w:noProof/>
            </w:rPr>
            <w:t>4.1</w:t>
          </w:r>
          <w:r>
            <w:rPr>
              <w:b w:val="0"/>
              <w:noProof/>
              <w:sz w:val="24"/>
              <w:szCs w:val="24"/>
              <w:lang w:eastAsia="ja-JP"/>
            </w:rPr>
            <w:tab/>
          </w:r>
          <w:r>
            <w:rPr>
              <w:noProof/>
            </w:rPr>
            <w:t>Appendix A – Project Schedule</w:t>
          </w:r>
          <w:r>
            <w:rPr>
              <w:noProof/>
            </w:rPr>
            <w:tab/>
          </w:r>
          <w:r>
            <w:rPr>
              <w:noProof/>
            </w:rPr>
            <w:fldChar w:fldCharType="begin"/>
          </w:r>
          <w:r>
            <w:rPr>
              <w:noProof/>
            </w:rPr>
            <w:instrText xml:space="preserve"> PAGEREF _Toc252393669 \h </w:instrText>
          </w:r>
          <w:r>
            <w:rPr>
              <w:noProof/>
            </w:rPr>
          </w:r>
          <w:r>
            <w:rPr>
              <w:noProof/>
            </w:rPr>
            <w:fldChar w:fldCharType="separate"/>
          </w:r>
          <w:r w:rsidR="006B6CE1">
            <w:rPr>
              <w:noProof/>
            </w:rPr>
            <w:t>5</w:t>
          </w:r>
          <w:r>
            <w:rPr>
              <w:noProof/>
            </w:rPr>
            <w:fldChar w:fldCharType="end"/>
          </w:r>
        </w:p>
        <w:p w14:paraId="14DA90B0" w14:textId="77777777" w:rsidR="00734FA6" w:rsidRDefault="00734FA6">
          <w:pPr>
            <w:pStyle w:val="TOC2"/>
            <w:tabs>
              <w:tab w:val="left" w:pos="792"/>
              <w:tab w:val="right" w:leader="dot" w:pos="8630"/>
            </w:tabs>
            <w:rPr>
              <w:b w:val="0"/>
              <w:noProof/>
              <w:sz w:val="24"/>
              <w:szCs w:val="24"/>
              <w:lang w:eastAsia="ja-JP"/>
            </w:rPr>
          </w:pPr>
          <w:r>
            <w:rPr>
              <w:noProof/>
            </w:rPr>
            <w:t>4.2</w:t>
          </w:r>
          <w:r>
            <w:rPr>
              <w:b w:val="0"/>
              <w:noProof/>
              <w:sz w:val="24"/>
              <w:szCs w:val="24"/>
              <w:lang w:eastAsia="ja-JP"/>
            </w:rPr>
            <w:tab/>
          </w:r>
          <w:r>
            <w:rPr>
              <w:noProof/>
            </w:rPr>
            <w:t>Appendix B – Feaibility Matrix</w:t>
          </w:r>
          <w:r>
            <w:rPr>
              <w:noProof/>
            </w:rPr>
            <w:tab/>
          </w:r>
          <w:r>
            <w:rPr>
              <w:noProof/>
            </w:rPr>
            <w:fldChar w:fldCharType="begin"/>
          </w:r>
          <w:r>
            <w:rPr>
              <w:noProof/>
            </w:rPr>
            <w:instrText xml:space="preserve"> PAGEREF _Toc252393670 \h </w:instrText>
          </w:r>
          <w:r>
            <w:rPr>
              <w:noProof/>
            </w:rPr>
          </w:r>
          <w:r>
            <w:rPr>
              <w:noProof/>
            </w:rPr>
            <w:fldChar w:fldCharType="separate"/>
          </w:r>
          <w:r w:rsidR="006B6CE1">
            <w:rPr>
              <w:noProof/>
            </w:rPr>
            <w:t>5</w:t>
          </w:r>
          <w:r>
            <w:rPr>
              <w:noProof/>
            </w:rPr>
            <w:fldChar w:fldCharType="end"/>
          </w:r>
        </w:p>
        <w:p w14:paraId="1FED59C0" w14:textId="77777777" w:rsidR="00734FA6" w:rsidRDefault="00734FA6">
          <w:pPr>
            <w:pStyle w:val="TOC2"/>
            <w:tabs>
              <w:tab w:val="left" w:pos="792"/>
              <w:tab w:val="right" w:leader="dot" w:pos="8630"/>
            </w:tabs>
            <w:rPr>
              <w:b w:val="0"/>
              <w:noProof/>
              <w:sz w:val="24"/>
              <w:szCs w:val="24"/>
              <w:lang w:eastAsia="ja-JP"/>
            </w:rPr>
          </w:pPr>
          <w:r>
            <w:rPr>
              <w:noProof/>
            </w:rPr>
            <w:t>4.3</w:t>
          </w:r>
          <w:r>
            <w:rPr>
              <w:b w:val="0"/>
              <w:noProof/>
              <w:sz w:val="24"/>
              <w:szCs w:val="24"/>
              <w:lang w:eastAsia="ja-JP"/>
            </w:rPr>
            <w:tab/>
          </w:r>
          <w:r>
            <w:rPr>
              <w:noProof/>
            </w:rPr>
            <w:t>Appendix C – Cost Matrix</w:t>
          </w:r>
          <w:r>
            <w:rPr>
              <w:noProof/>
            </w:rPr>
            <w:tab/>
          </w:r>
          <w:r>
            <w:rPr>
              <w:noProof/>
            </w:rPr>
            <w:fldChar w:fldCharType="begin"/>
          </w:r>
          <w:r>
            <w:rPr>
              <w:noProof/>
            </w:rPr>
            <w:instrText xml:space="preserve"> PAGEREF _Toc252393671 \h </w:instrText>
          </w:r>
          <w:r>
            <w:rPr>
              <w:noProof/>
            </w:rPr>
          </w:r>
          <w:r>
            <w:rPr>
              <w:noProof/>
            </w:rPr>
            <w:fldChar w:fldCharType="separate"/>
          </w:r>
          <w:r w:rsidR="006B6CE1">
            <w:rPr>
              <w:noProof/>
            </w:rPr>
            <w:t>6</w:t>
          </w:r>
          <w:r>
            <w:rPr>
              <w:noProof/>
            </w:rPr>
            <w:fldChar w:fldCharType="end"/>
          </w:r>
        </w:p>
        <w:p w14:paraId="6F98DBDC" w14:textId="77777777" w:rsidR="00734FA6" w:rsidRDefault="00734FA6">
          <w:pPr>
            <w:pStyle w:val="TOC2"/>
            <w:tabs>
              <w:tab w:val="left" w:pos="792"/>
              <w:tab w:val="right" w:leader="dot" w:pos="8630"/>
            </w:tabs>
            <w:rPr>
              <w:b w:val="0"/>
              <w:noProof/>
              <w:sz w:val="24"/>
              <w:szCs w:val="24"/>
              <w:lang w:eastAsia="ja-JP"/>
            </w:rPr>
          </w:pPr>
          <w:r>
            <w:rPr>
              <w:noProof/>
            </w:rPr>
            <w:t>4.4</w:t>
          </w:r>
          <w:r>
            <w:rPr>
              <w:b w:val="0"/>
              <w:noProof/>
              <w:sz w:val="24"/>
              <w:szCs w:val="24"/>
              <w:lang w:eastAsia="ja-JP"/>
            </w:rPr>
            <w:tab/>
          </w:r>
          <w:r>
            <w:rPr>
              <w:noProof/>
            </w:rPr>
            <w:t>Appendix D – Diary of Meetings</w:t>
          </w:r>
          <w:r>
            <w:rPr>
              <w:noProof/>
            </w:rPr>
            <w:tab/>
          </w:r>
          <w:r>
            <w:rPr>
              <w:noProof/>
            </w:rPr>
            <w:fldChar w:fldCharType="begin"/>
          </w:r>
          <w:r>
            <w:rPr>
              <w:noProof/>
            </w:rPr>
            <w:instrText xml:space="preserve"> PAGEREF _Toc252393672 \h </w:instrText>
          </w:r>
          <w:r>
            <w:rPr>
              <w:noProof/>
            </w:rPr>
          </w:r>
          <w:r>
            <w:rPr>
              <w:noProof/>
            </w:rPr>
            <w:fldChar w:fldCharType="separate"/>
          </w:r>
          <w:r w:rsidR="006B6CE1">
            <w:rPr>
              <w:noProof/>
            </w:rPr>
            <w:t>6</w:t>
          </w:r>
          <w:r>
            <w:rPr>
              <w:noProof/>
            </w:rPr>
            <w:fldChar w:fldCharType="end"/>
          </w:r>
        </w:p>
        <w:p w14:paraId="56378134" w14:textId="77777777" w:rsidR="00734FA6" w:rsidRDefault="00734FA6">
          <w:pPr>
            <w:pStyle w:val="TOC1"/>
            <w:tabs>
              <w:tab w:val="left" w:pos="382"/>
              <w:tab w:val="right" w:leader="dot" w:pos="8630"/>
            </w:tabs>
            <w:rPr>
              <w:b w:val="0"/>
              <w:noProof/>
              <w:lang w:eastAsia="ja-JP"/>
            </w:rPr>
          </w:pPr>
          <w:r>
            <w:rPr>
              <w:noProof/>
            </w:rPr>
            <w:t>5</w:t>
          </w:r>
          <w:r>
            <w:rPr>
              <w:b w:val="0"/>
              <w:noProof/>
              <w:lang w:eastAsia="ja-JP"/>
            </w:rPr>
            <w:tab/>
          </w:r>
          <w:r>
            <w:rPr>
              <w:noProof/>
            </w:rPr>
            <w:t>References</w:t>
          </w:r>
          <w:r>
            <w:rPr>
              <w:noProof/>
            </w:rPr>
            <w:tab/>
          </w:r>
          <w:r>
            <w:rPr>
              <w:noProof/>
            </w:rPr>
            <w:fldChar w:fldCharType="begin"/>
          </w:r>
          <w:r>
            <w:rPr>
              <w:noProof/>
            </w:rPr>
            <w:instrText xml:space="preserve"> PAGEREF _Toc252393673 \h </w:instrText>
          </w:r>
          <w:r>
            <w:rPr>
              <w:noProof/>
            </w:rPr>
          </w:r>
          <w:r>
            <w:rPr>
              <w:noProof/>
            </w:rPr>
            <w:fldChar w:fldCharType="separate"/>
          </w:r>
          <w:r w:rsidR="006B6CE1">
            <w:rPr>
              <w:noProof/>
            </w:rPr>
            <w:t>6</w:t>
          </w:r>
          <w:r>
            <w:rPr>
              <w:noProof/>
            </w:rPr>
            <w:fldChar w:fldCharType="end"/>
          </w:r>
        </w:p>
        <w:p w14:paraId="2A649284" w14:textId="77777777" w:rsidR="00376BD3" w:rsidRDefault="00376BD3">
          <w:r>
            <w:rPr>
              <w:b/>
              <w:bCs/>
              <w:noProof/>
            </w:rPr>
            <w:fldChar w:fldCharType="end"/>
          </w:r>
        </w:p>
      </w:sdtContent>
    </w:sdt>
    <w:p w14:paraId="6F5597A2" w14:textId="77777777" w:rsidR="0088253E" w:rsidRDefault="0088253E" w:rsidP="0088253E"/>
    <w:p w14:paraId="41A71F35" w14:textId="77777777" w:rsidR="0088253E" w:rsidRDefault="0088253E" w:rsidP="0088253E">
      <w:pPr>
        <w:sectPr w:rsidR="0088253E" w:rsidSect="003C6415">
          <w:footerReference w:type="default" r:id="rId11"/>
          <w:pgSz w:w="12240" w:h="15840"/>
          <w:pgMar w:top="1440" w:right="1800" w:bottom="1440" w:left="1800" w:header="720" w:footer="720" w:gutter="0"/>
          <w:cols w:space="720"/>
          <w:docGrid w:linePitch="360"/>
        </w:sectPr>
      </w:pPr>
    </w:p>
    <w:p w14:paraId="436509BF" w14:textId="77777777" w:rsidR="0088253E" w:rsidRDefault="0088253E" w:rsidP="0088253E">
      <w:pPr>
        <w:pStyle w:val="Heading1"/>
      </w:pPr>
      <w:bookmarkStart w:id="1" w:name="_Toc252393649"/>
      <w:r>
        <w:t>Introduction</w:t>
      </w:r>
      <w:bookmarkEnd w:id="1"/>
    </w:p>
    <w:p w14:paraId="1633C7E5" w14:textId="77777777" w:rsidR="0088253E" w:rsidRDefault="0088253E" w:rsidP="0088253E">
      <w:pPr>
        <w:pStyle w:val="Heading2"/>
      </w:pPr>
      <w:bookmarkStart w:id="2" w:name="_Toc252393650"/>
      <w:r>
        <w:t xml:space="preserve">Problem </w:t>
      </w:r>
      <w:bookmarkEnd w:id="2"/>
      <w:r w:rsidR="005665F0">
        <w:t>Definition</w:t>
      </w:r>
    </w:p>
    <w:p w14:paraId="5B88580F" w14:textId="77777777" w:rsidR="0088253E" w:rsidRDefault="0088253E" w:rsidP="0088253E">
      <w:r w:rsidRPr="0088253E">
        <w:t>Data collected using MEMS inertial sensors attached to a hand needs to be visualized. It is desired for a graphical user interface to instruct a user to make use of the MEMS inertial sensors and to display the collected data in a visual format.</w:t>
      </w:r>
    </w:p>
    <w:p w14:paraId="18A71650" w14:textId="77777777" w:rsidR="0088253E" w:rsidRDefault="0088253E" w:rsidP="0088253E">
      <w:pPr>
        <w:pStyle w:val="Heading2"/>
      </w:pPr>
      <w:bookmarkStart w:id="3" w:name="_Toc252393651"/>
      <w:r>
        <w:t>Background</w:t>
      </w:r>
      <w:bookmarkEnd w:id="3"/>
    </w:p>
    <w:p w14:paraId="5D0FACE3" w14:textId="77777777" w:rsidR="0088253E" w:rsidRPr="0088253E" w:rsidRDefault="0088253E" w:rsidP="0088253E">
      <w:r w:rsidRPr="0088253E">
        <w:t>Data is collected using MEMS inertial sensors attached to a hand. This data is converted into positional data describing the position of the hand using MATLAB. A graphical user interface is desired to instruct the user in how to use the MEMS sensors and to visualize the positional data collected by the sensors</w:t>
      </w:r>
    </w:p>
    <w:p w14:paraId="3D6878A6" w14:textId="77777777" w:rsidR="0088253E" w:rsidRDefault="005665F0" w:rsidP="0088253E">
      <w:pPr>
        <w:pStyle w:val="Heading2"/>
      </w:pPr>
      <w:bookmarkStart w:id="4" w:name="_Toc252393652"/>
      <w:r>
        <w:t>Definitions</w:t>
      </w:r>
      <w:r w:rsidR="0088253E">
        <w:t xml:space="preserve">, Acronyms, and </w:t>
      </w:r>
      <w:bookmarkEnd w:id="4"/>
      <w:r>
        <w:t>Abbreviations</w:t>
      </w:r>
    </w:p>
    <w:p w14:paraId="2A9965A9" w14:textId="59DDD1F2" w:rsidR="00A90F50" w:rsidRPr="00A90F50" w:rsidRDefault="00A90F50" w:rsidP="00A90F50">
      <w:pPr>
        <w:pStyle w:val="Heading3"/>
      </w:pPr>
      <w:r>
        <w:t>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1458"/>
        <w:gridCol w:w="7398"/>
      </w:tblGrid>
      <w:tr w:rsidR="001C1305" w14:paraId="27399B19" w14:textId="77777777" w:rsidTr="00017C43">
        <w:tc>
          <w:tcPr>
            <w:tcW w:w="1458" w:type="dxa"/>
          </w:tcPr>
          <w:p w14:paraId="2A2AE256" w14:textId="2A6EFE00" w:rsidR="001C1305" w:rsidRDefault="001C1305" w:rsidP="00017C43">
            <w:pPr>
              <w:tabs>
                <w:tab w:val="left" w:pos="1840"/>
              </w:tabs>
              <w:spacing w:after="120"/>
            </w:pPr>
            <w:r>
              <w:t>Qt:</w:t>
            </w:r>
          </w:p>
        </w:tc>
        <w:tc>
          <w:tcPr>
            <w:tcW w:w="7398" w:type="dxa"/>
          </w:tcPr>
          <w:p w14:paraId="4A39D1FC" w14:textId="1A757371" w:rsidR="001C1305" w:rsidRDefault="00954D69" w:rsidP="00017C43">
            <w:pPr>
              <w:tabs>
                <w:tab w:val="left" w:pos="1840"/>
              </w:tabs>
              <w:spacing w:after="120"/>
            </w:pPr>
            <w:r w:rsidRPr="006D2A43">
              <w:t>A</w:t>
            </w:r>
            <w:r w:rsidR="001C1305" w:rsidRPr="006D2A43">
              <w:t xml:space="preserve"> cross-platform application framework; in this document “Qt” will refer specifically to the open source edition of Qt 5</w:t>
            </w:r>
            <w:r w:rsidR="00AA3FD4">
              <w:t xml:space="preserve"> [1]</w:t>
            </w:r>
            <w:r w:rsidR="001E0C1A">
              <w:t>.</w:t>
            </w:r>
            <w:r w:rsidR="00AA3FD4">
              <w:t xml:space="preserve"> </w:t>
            </w:r>
          </w:p>
        </w:tc>
      </w:tr>
      <w:tr w:rsidR="001C1305" w14:paraId="217D24C1" w14:textId="77777777" w:rsidTr="00017C43">
        <w:tc>
          <w:tcPr>
            <w:tcW w:w="1458" w:type="dxa"/>
          </w:tcPr>
          <w:p w14:paraId="67FFCCCB" w14:textId="545B9254" w:rsidR="001C1305" w:rsidRDefault="001C1305" w:rsidP="00017C43">
            <w:pPr>
              <w:tabs>
                <w:tab w:val="left" w:pos="1840"/>
              </w:tabs>
              <w:spacing w:after="120"/>
            </w:pPr>
            <w:r w:rsidRPr="006D2A43">
              <w:t>MATLAB</w:t>
            </w:r>
            <w:r>
              <w:t>:</w:t>
            </w:r>
          </w:p>
        </w:tc>
        <w:tc>
          <w:tcPr>
            <w:tcW w:w="7398" w:type="dxa"/>
          </w:tcPr>
          <w:p w14:paraId="5B608939" w14:textId="26DA7238" w:rsidR="001C1305" w:rsidRPr="001C1305" w:rsidRDefault="00954D69" w:rsidP="00017C43">
            <w:pPr>
              <w:tabs>
                <w:tab w:val="left" w:pos="1840"/>
              </w:tabs>
              <w:spacing w:after="120"/>
            </w:pPr>
            <w:r w:rsidRPr="006D2A43">
              <w:t>A</w:t>
            </w:r>
            <w:r w:rsidR="001C1305" w:rsidRPr="006D2A43">
              <w:t xml:space="preserve"> programming language and interactive environment for numerical computation and visualization</w:t>
            </w:r>
            <w:r w:rsidR="00AA3FD4">
              <w:t xml:space="preserve"> [2]</w:t>
            </w:r>
            <w:r w:rsidR="001E0C1A">
              <w:t>.</w:t>
            </w:r>
          </w:p>
        </w:tc>
      </w:tr>
    </w:tbl>
    <w:p w14:paraId="4FB2AE6E" w14:textId="1E1E1590" w:rsidR="00A90F50" w:rsidRDefault="00A90F50" w:rsidP="00A90F50">
      <w:pPr>
        <w:pStyle w:val="Heading3"/>
      </w:pPr>
      <w:bookmarkStart w:id="5" w:name="_Toc252393653"/>
      <w:r>
        <w:t>Acronyms and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1458"/>
        <w:gridCol w:w="7398"/>
      </w:tblGrid>
      <w:tr w:rsidR="001E0C1A" w:rsidRPr="006D2A43" w14:paraId="51BD751C" w14:textId="77777777" w:rsidTr="00A90F50">
        <w:tc>
          <w:tcPr>
            <w:tcW w:w="1458" w:type="dxa"/>
          </w:tcPr>
          <w:p w14:paraId="6DB78DCD" w14:textId="31BF5692" w:rsidR="001E0C1A" w:rsidRDefault="001E0C1A" w:rsidP="00A90F50">
            <w:pPr>
              <w:tabs>
                <w:tab w:val="left" w:pos="1840"/>
              </w:tabs>
              <w:spacing w:after="120"/>
            </w:pPr>
            <w:r>
              <w:t>MEMS:</w:t>
            </w:r>
          </w:p>
        </w:tc>
        <w:tc>
          <w:tcPr>
            <w:tcW w:w="7398" w:type="dxa"/>
          </w:tcPr>
          <w:p w14:paraId="35C7EC35" w14:textId="44A90D45" w:rsidR="001E0C1A" w:rsidRDefault="001E0C1A" w:rsidP="00A90F50">
            <w:pPr>
              <w:tabs>
                <w:tab w:val="left" w:pos="1840"/>
              </w:tabs>
              <w:spacing w:after="120"/>
            </w:pPr>
            <w:r w:rsidRPr="006D2A43">
              <w:t>Micro</w:t>
            </w:r>
            <w:r>
              <w:t>-E</w:t>
            </w:r>
            <w:r w:rsidRPr="006D2A43">
              <w:t>lectro</w:t>
            </w:r>
            <w:r>
              <w:t>-Mechanical S</w:t>
            </w:r>
            <w:r w:rsidRPr="006D2A43">
              <w:t>ystems</w:t>
            </w:r>
          </w:p>
        </w:tc>
      </w:tr>
      <w:tr w:rsidR="001E0C1A" w:rsidRPr="006D2A43" w14:paraId="6436B84F" w14:textId="77777777" w:rsidTr="00A90F50">
        <w:tc>
          <w:tcPr>
            <w:tcW w:w="1458" w:type="dxa"/>
          </w:tcPr>
          <w:p w14:paraId="7EA7A041" w14:textId="1CB8EDE7" w:rsidR="001E0C1A" w:rsidRDefault="001E0C1A" w:rsidP="00A90F50">
            <w:pPr>
              <w:tabs>
                <w:tab w:val="left" w:pos="1840"/>
              </w:tabs>
              <w:spacing w:after="120"/>
            </w:pPr>
            <w:r>
              <w:t>GUI:</w:t>
            </w:r>
          </w:p>
        </w:tc>
        <w:tc>
          <w:tcPr>
            <w:tcW w:w="7398" w:type="dxa"/>
          </w:tcPr>
          <w:p w14:paraId="7FBBD712" w14:textId="611460BE" w:rsidR="001E0C1A" w:rsidRDefault="001E0C1A" w:rsidP="00A90F50">
            <w:pPr>
              <w:tabs>
                <w:tab w:val="left" w:pos="1840"/>
              </w:tabs>
              <w:spacing w:after="120"/>
            </w:pPr>
            <w:r>
              <w:t>Graphical User I</w:t>
            </w:r>
            <w:r w:rsidRPr="006D2A43">
              <w:t>nterface</w:t>
            </w:r>
          </w:p>
        </w:tc>
      </w:tr>
      <w:tr w:rsidR="00A90F50" w14:paraId="028A50EF" w14:textId="77777777" w:rsidTr="00A90F50">
        <w:tc>
          <w:tcPr>
            <w:tcW w:w="1458" w:type="dxa"/>
          </w:tcPr>
          <w:p w14:paraId="6075CDF5" w14:textId="77777777" w:rsidR="00A90F50" w:rsidRDefault="00A90F50" w:rsidP="00A90F50">
            <w:pPr>
              <w:tabs>
                <w:tab w:val="left" w:pos="1840"/>
              </w:tabs>
              <w:spacing w:after="120"/>
            </w:pPr>
            <w:r>
              <w:t>WPF:</w:t>
            </w:r>
          </w:p>
        </w:tc>
        <w:tc>
          <w:tcPr>
            <w:tcW w:w="7398" w:type="dxa"/>
          </w:tcPr>
          <w:p w14:paraId="226B1ED3" w14:textId="255CA2B7" w:rsidR="00A90F50" w:rsidRDefault="00A90F50" w:rsidP="00A90F50">
            <w:pPr>
              <w:tabs>
                <w:tab w:val="left" w:pos="1840"/>
              </w:tabs>
              <w:spacing w:after="120"/>
            </w:pPr>
            <w:r>
              <w:t>Windows Presentation Foundation</w:t>
            </w:r>
            <w:r w:rsidR="00AA3FD4">
              <w:t xml:space="preserve"> [3]</w:t>
            </w:r>
          </w:p>
        </w:tc>
      </w:tr>
      <w:tr w:rsidR="00A90F50" w14:paraId="7198E65C" w14:textId="77777777" w:rsidTr="00A90F50">
        <w:tc>
          <w:tcPr>
            <w:tcW w:w="1458" w:type="dxa"/>
          </w:tcPr>
          <w:p w14:paraId="0F4F90DB" w14:textId="77777777" w:rsidR="00A90F50" w:rsidRDefault="00A90F50" w:rsidP="00A90F50">
            <w:pPr>
              <w:tabs>
                <w:tab w:val="left" w:pos="1840"/>
              </w:tabs>
              <w:spacing w:after="120"/>
            </w:pPr>
            <w:r>
              <w:t>GTK+:</w:t>
            </w:r>
          </w:p>
        </w:tc>
        <w:tc>
          <w:tcPr>
            <w:tcW w:w="7398" w:type="dxa"/>
          </w:tcPr>
          <w:p w14:paraId="7A74E598" w14:textId="6DDB0E2F" w:rsidR="00A90F50" w:rsidRDefault="00A90F50" w:rsidP="00A90F50">
            <w:pPr>
              <w:tabs>
                <w:tab w:val="left" w:pos="1840"/>
              </w:tabs>
              <w:spacing w:after="120"/>
            </w:pPr>
            <w:r>
              <w:t>GIMP Toolkit</w:t>
            </w:r>
            <w:r w:rsidR="00AA3FD4">
              <w:t xml:space="preserve"> [4]</w:t>
            </w:r>
          </w:p>
        </w:tc>
      </w:tr>
    </w:tbl>
    <w:p w14:paraId="6EEFFC6E" w14:textId="77777777" w:rsidR="006D2A43" w:rsidRDefault="006D2A43" w:rsidP="006D2A43">
      <w:pPr>
        <w:pStyle w:val="Heading2"/>
      </w:pPr>
      <w:r>
        <w:t>Overview of Document</w:t>
      </w:r>
      <w:bookmarkEnd w:id="5"/>
    </w:p>
    <w:p w14:paraId="07B406D1" w14:textId="77777777" w:rsidR="006D2A43" w:rsidRPr="006D2A43" w:rsidRDefault="006D2A43" w:rsidP="006D2A43">
      <w:r w:rsidRPr="006D2A43">
        <w:t>This document consists of two primary sections: Feasibility Study and Project Plan.</w:t>
      </w:r>
    </w:p>
    <w:p w14:paraId="20764756" w14:textId="77777777" w:rsidR="006D2A43" w:rsidRPr="006D2A43" w:rsidRDefault="006D2A43" w:rsidP="006D2A43"/>
    <w:p w14:paraId="749B65B0" w14:textId="1B372AC2" w:rsidR="006D2A43" w:rsidRPr="006D2A43" w:rsidRDefault="006D2A43" w:rsidP="006D2A43">
      <w:r w:rsidRPr="006D2A43">
        <w:t xml:space="preserve">Section 2 </w:t>
      </w:r>
      <w:r w:rsidR="00954D69">
        <w:t xml:space="preserve">– </w:t>
      </w:r>
      <w:r w:rsidRPr="006D2A43">
        <w:t>Feasibility Study evaluates the proposed solution and examines alternatives to determine the effectiveness of the proposed solution.</w:t>
      </w:r>
    </w:p>
    <w:p w14:paraId="0898FAAA" w14:textId="77777777" w:rsidR="006D2A43" w:rsidRPr="006D2A43" w:rsidRDefault="006D2A43" w:rsidP="006D2A43"/>
    <w:p w14:paraId="6FD50A9F" w14:textId="0FF3B968" w:rsidR="006D2A43" w:rsidRPr="006D2A43" w:rsidRDefault="00954D69" w:rsidP="006D2A43">
      <w:r>
        <w:t xml:space="preserve">Section 3 – </w:t>
      </w:r>
      <w:r w:rsidR="006D2A43" w:rsidRPr="006D2A43">
        <w:t>Project Plan describes the project resources and schedule.</w:t>
      </w:r>
    </w:p>
    <w:p w14:paraId="5B055ECF" w14:textId="77777777" w:rsidR="006D2A43" w:rsidRPr="006D2A43" w:rsidRDefault="006D2A43" w:rsidP="006D2A43"/>
    <w:p w14:paraId="78131E83" w14:textId="77777777" w:rsidR="006D2A43" w:rsidRPr="006D2A43" w:rsidRDefault="005665F0" w:rsidP="006D2A43">
      <w:r w:rsidRPr="006D2A43">
        <w:t>Appendices describing the project schedule, feasibility matrix, cost matrix, and diary of meetings follow these sections</w:t>
      </w:r>
      <w:r w:rsidR="006D2A43" w:rsidRPr="006D2A43">
        <w:t>.</w:t>
      </w:r>
    </w:p>
    <w:p w14:paraId="10867656" w14:textId="77777777" w:rsidR="006D2A43" w:rsidRDefault="005665F0" w:rsidP="006D2A43">
      <w:pPr>
        <w:pStyle w:val="Heading1"/>
      </w:pPr>
      <w:bookmarkStart w:id="6" w:name="_Toc252393654"/>
      <w:r>
        <w:t>Feasibility</w:t>
      </w:r>
      <w:r w:rsidR="006D2A43">
        <w:t xml:space="preserve"> Study</w:t>
      </w:r>
      <w:bookmarkEnd w:id="6"/>
    </w:p>
    <w:p w14:paraId="117686B4" w14:textId="77777777" w:rsidR="006D2A43" w:rsidRDefault="006D2A43" w:rsidP="006D2A43">
      <w:pPr>
        <w:pStyle w:val="Heading2"/>
      </w:pPr>
      <w:bookmarkStart w:id="7" w:name="_Toc252393655"/>
      <w:r>
        <w:t>Description of Current System</w:t>
      </w:r>
      <w:bookmarkEnd w:id="7"/>
    </w:p>
    <w:p w14:paraId="0B1A697B" w14:textId="77777777" w:rsidR="006D2A43" w:rsidRPr="006D2A43" w:rsidRDefault="006D2A43" w:rsidP="006D2A43">
      <w:r w:rsidRPr="006D2A43">
        <w:t>Data is collected by MEMS inertial sensors attached to a hand. This data is output to a text file. The data is then processed by MATLAB to calculate hand position and output as a MAT-file.</w:t>
      </w:r>
    </w:p>
    <w:p w14:paraId="0F4D4F1B" w14:textId="77777777" w:rsidR="006D2A43" w:rsidRDefault="006D2A43" w:rsidP="006D2A43">
      <w:pPr>
        <w:pStyle w:val="Heading2"/>
      </w:pPr>
      <w:bookmarkStart w:id="8" w:name="_Toc252393656"/>
      <w:r>
        <w:t>Purpose of New System</w:t>
      </w:r>
      <w:bookmarkEnd w:id="8"/>
    </w:p>
    <w:p w14:paraId="23E073DC" w14:textId="77777777" w:rsidR="006D2A43" w:rsidRPr="006D2A43" w:rsidRDefault="006D2A43" w:rsidP="006D2A43">
      <w:r w:rsidRPr="006D2A43">
        <w:t>The new system will instruct the user on how to use the MEMS inertial sensors to collect hand positional data. This data is processed by MATLAB and the output from MATLAB will be displayed in a graphical format describing the position of the hand in relation to the earth and in relation to the user’s body.</w:t>
      </w:r>
    </w:p>
    <w:p w14:paraId="74C98979" w14:textId="77777777" w:rsidR="006D2A43" w:rsidRDefault="006D2A43" w:rsidP="006D2A43">
      <w:pPr>
        <w:pStyle w:val="Heading2"/>
      </w:pPr>
      <w:bookmarkStart w:id="9" w:name="_Toc252393657"/>
      <w:r>
        <w:t xml:space="preserve">High-level Definition of User </w:t>
      </w:r>
      <w:bookmarkEnd w:id="9"/>
      <w:r w:rsidR="005665F0">
        <w:t>Requirements</w:t>
      </w:r>
    </w:p>
    <w:p w14:paraId="72ABDCE4" w14:textId="4DCE9349" w:rsidR="006D2A43" w:rsidRPr="006D2A43" w:rsidRDefault="006D2A43" w:rsidP="006D2A43">
      <w:r w:rsidRPr="006D2A43">
        <w:t>The user is required to follow the instructions presented by the GUI describing how to make use of the MEMS inertial sensors. The user must then load the data generated by MATLAB to visualize the data.</w:t>
      </w:r>
    </w:p>
    <w:p w14:paraId="4646136F" w14:textId="77777777" w:rsidR="006D2A43" w:rsidRDefault="006D2A43" w:rsidP="006D2A43">
      <w:pPr>
        <w:pStyle w:val="Heading2"/>
      </w:pPr>
      <w:bookmarkStart w:id="10" w:name="_Toc252393658"/>
      <w:r>
        <w:t>Alternative Solutions</w:t>
      </w:r>
      <w:bookmarkEnd w:id="10"/>
    </w:p>
    <w:p w14:paraId="096465DD" w14:textId="77777777" w:rsidR="006D2A43" w:rsidRPr="006D2A43" w:rsidRDefault="006D2A43" w:rsidP="006D2A43">
      <w:r w:rsidRPr="006D2A43">
        <w:t>Aside from Qt, there are many possible choices for creating a GUI to solve the described problem. As there are a great many solutions, only the most widely used GUI frameworks will be considered.</w:t>
      </w:r>
    </w:p>
    <w:p w14:paraId="6BA48F46" w14:textId="77777777" w:rsidR="006D2A43" w:rsidRDefault="006D2A43" w:rsidP="006D2A43">
      <w:pPr>
        <w:pStyle w:val="Heading3"/>
      </w:pPr>
      <w:bookmarkStart w:id="11" w:name="_Toc252393659"/>
      <w:r>
        <w:t>Descriptions of Alternatives</w:t>
      </w:r>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7398"/>
      </w:tblGrid>
      <w:tr w:rsidR="006B107A" w14:paraId="7E4568A9" w14:textId="77777777" w:rsidTr="009C7F69">
        <w:tc>
          <w:tcPr>
            <w:tcW w:w="1458" w:type="dxa"/>
          </w:tcPr>
          <w:p w14:paraId="6940C7E8" w14:textId="461A82FE" w:rsidR="006B107A" w:rsidRDefault="006B107A" w:rsidP="009C7F69">
            <w:pPr>
              <w:spacing w:after="120"/>
            </w:pPr>
            <w:r>
              <w:t>Qt:</w:t>
            </w:r>
          </w:p>
        </w:tc>
        <w:tc>
          <w:tcPr>
            <w:tcW w:w="7398" w:type="dxa"/>
          </w:tcPr>
          <w:p w14:paraId="7541F448" w14:textId="07BC1AC3" w:rsidR="006B107A" w:rsidRDefault="00954D69" w:rsidP="009C7F69">
            <w:pPr>
              <w:spacing w:after="120"/>
            </w:pPr>
            <w:r>
              <w:t>A</w:t>
            </w:r>
            <w:r w:rsidR="006B107A">
              <w:t xml:space="preserve"> </w:t>
            </w:r>
            <w:r w:rsidR="006B107A" w:rsidRPr="006D2A43">
              <w:t xml:space="preserve">cross-platform </w:t>
            </w:r>
            <w:r w:rsidR="009C7F69">
              <w:t>UI framework</w:t>
            </w:r>
            <w:r w:rsidR="00AA3FD4">
              <w:t xml:space="preserve"> [1]</w:t>
            </w:r>
            <w:r w:rsidR="001E0C1A">
              <w:t>.</w:t>
            </w:r>
          </w:p>
        </w:tc>
      </w:tr>
      <w:tr w:rsidR="00792A5B" w14:paraId="7C1632CE" w14:textId="77777777" w:rsidTr="009C7F69">
        <w:tc>
          <w:tcPr>
            <w:tcW w:w="1458" w:type="dxa"/>
          </w:tcPr>
          <w:p w14:paraId="0EA88222" w14:textId="67DB06C2" w:rsidR="00792A5B" w:rsidRDefault="00792A5B" w:rsidP="009C7F69">
            <w:pPr>
              <w:spacing w:after="120"/>
            </w:pPr>
            <w:r>
              <w:t>wxWidgets:</w:t>
            </w:r>
          </w:p>
        </w:tc>
        <w:tc>
          <w:tcPr>
            <w:tcW w:w="7398" w:type="dxa"/>
          </w:tcPr>
          <w:p w14:paraId="7194FF61" w14:textId="565B5DB7" w:rsidR="00792A5B" w:rsidRDefault="00954D69" w:rsidP="00954D69">
            <w:pPr>
              <w:spacing w:after="120"/>
            </w:pPr>
            <w:r>
              <w:t>A</w:t>
            </w:r>
            <w:r w:rsidR="00792A5B" w:rsidRPr="006D2A43">
              <w:t xml:space="preserve"> C++ library providing a framework for creating applications</w:t>
            </w:r>
            <w:r w:rsidR="00AA3FD4">
              <w:t xml:space="preserve"> [5]</w:t>
            </w:r>
            <w:r w:rsidR="00792A5B">
              <w:t>.</w:t>
            </w:r>
          </w:p>
        </w:tc>
      </w:tr>
      <w:tr w:rsidR="00792A5B" w14:paraId="2A30C20B" w14:textId="77777777" w:rsidTr="009C7F69">
        <w:tc>
          <w:tcPr>
            <w:tcW w:w="1458" w:type="dxa"/>
          </w:tcPr>
          <w:p w14:paraId="2E132355" w14:textId="64E8D9CE" w:rsidR="00792A5B" w:rsidRDefault="00792A5B" w:rsidP="009C7F69">
            <w:pPr>
              <w:spacing w:after="120"/>
            </w:pPr>
            <w:r>
              <w:t>WPF:</w:t>
            </w:r>
          </w:p>
        </w:tc>
        <w:tc>
          <w:tcPr>
            <w:tcW w:w="7398" w:type="dxa"/>
          </w:tcPr>
          <w:p w14:paraId="2F3F4B19" w14:textId="6A8C81AA" w:rsidR="00792A5B" w:rsidRDefault="00954D69" w:rsidP="009C7F69">
            <w:pPr>
              <w:spacing w:after="120"/>
            </w:pPr>
            <w:r>
              <w:t>A</w:t>
            </w:r>
            <w:r w:rsidR="00792A5B">
              <w:t xml:space="preserve"> presentation system </w:t>
            </w:r>
            <w:r w:rsidR="00792A5B" w:rsidRPr="006D2A43">
              <w:t>used to create GUIs for Microsoft .NET applications</w:t>
            </w:r>
            <w:r w:rsidR="00AA3FD4">
              <w:t xml:space="preserve"> [3].</w:t>
            </w:r>
          </w:p>
        </w:tc>
      </w:tr>
      <w:tr w:rsidR="006B107A" w14:paraId="54EF9DC4" w14:textId="77777777" w:rsidTr="009C7F69">
        <w:tc>
          <w:tcPr>
            <w:tcW w:w="1458" w:type="dxa"/>
          </w:tcPr>
          <w:p w14:paraId="39BD35DC" w14:textId="23617D60" w:rsidR="006B107A" w:rsidRDefault="006B107A" w:rsidP="009C7F69">
            <w:pPr>
              <w:spacing w:after="120"/>
            </w:pPr>
            <w:r>
              <w:t>GTK+:</w:t>
            </w:r>
          </w:p>
        </w:tc>
        <w:tc>
          <w:tcPr>
            <w:tcW w:w="7398" w:type="dxa"/>
          </w:tcPr>
          <w:p w14:paraId="2AC7FADC" w14:textId="2B573EFC" w:rsidR="006B107A" w:rsidRDefault="00954D69" w:rsidP="009C7F69">
            <w:pPr>
              <w:spacing w:after="120"/>
            </w:pPr>
            <w:r>
              <w:t>A</w:t>
            </w:r>
            <w:r w:rsidR="006B107A" w:rsidRPr="006D2A43">
              <w:t xml:space="preserve"> cross-platform UI framework</w:t>
            </w:r>
            <w:r w:rsidR="00AA3FD4">
              <w:t xml:space="preserve"> [4]</w:t>
            </w:r>
            <w:r w:rsidR="001E0C1A">
              <w:t>.</w:t>
            </w:r>
          </w:p>
        </w:tc>
      </w:tr>
      <w:tr w:rsidR="006B107A" w14:paraId="2E1B6A15" w14:textId="77777777" w:rsidTr="009C7F69">
        <w:tc>
          <w:tcPr>
            <w:tcW w:w="1458" w:type="dxa"/>
          </w:tcPr>
          <w:p w14:paraId="72792860" w14:textId="02142E4F" w:rsidR="006B107A" w:rsidRDefault="006B107A" w:rsidP="009C7F69">
            <w:pPr>
              <w:spacing w:after="120"/>
            </w:pPr>
            <w:r>
              <w:t>Swing:</w:t>
            </w:r>
          </w:p>
        </w:tc>
        <w:tc>
          <w:tcPr>
            <w:tcW w:w="7398" w:type="dxa"/>
          </w:tcPr>
          <w:p w14:paraId="2D0EDC05" w14:textId="4D18166C" w:rsidR="006B107A" w:rsidRDefault="00954D69" w:rsidP="009C7F69">
            <w:pPr>
              <w:spacing w:after="120"/>
            </w:pPr>
            <w:r>
              <w:t>A</w:t>
            </w:r>
            <w:r w:rsidR="00A90F50" w:rsidRPr="006D2A43">
              <w:t xml:space="preserve"> part of the Java Foundation Classes </w:t>
            </w:r>
            <w:r w:rsidR="001E0C1A">
              <w:t>that</w:t>
            </w:r>
            <w:r w:rsidR="00A90F50" w:rsidRPr="006D2A43">
              <w:t xml:space="preserve"> is used in Java applications to create GUIs</w:t>
            </w:r>
            <w:r w:rsidR="00AA3FD4">
              <w:t xml:space="preserve"> [6]</w:t>
            </w:r>
            <w:r w:rsidR="001E0C1A">
              <w:t>.</w:t>
            </w:r>
          </w:p>
        </w:tc>
      </w:tr>
      <w:tr w:rsidR="006B107A" w14:paraId="6EDBAD03" w14:textId="77777777" w:rsidTr="009C7F69">
        <w:tc>
          <w:tcPr>
            <w:tcW w:w="1458" w:type="dxa"/>
          </w:tcPr>
          <w:p w14:paraId="19604CF0" w14:textId="6E8A6F93" w:rsidR="006B107A" w:rsidRDefault="006B107A" w:rsidP="009C7F69">
            <w:pPr>
              <w:spacing w:after="120"/>
            </w:pPr>
            <w:r>
              <w:t>Cocoa:</w:t>
            </w:r>
          </w:p>
        </w:tc>
        <w:tc>
          <w:tcPr>
            <w:tcW w:w="7398" w:type="dxa"/>
          </w:tcPr>
          <w:p w14:paraId="1E744DDC" w14:textId="30211503" w:rsidR="006B107A" w:rsidRDefault="00954D69" w:rsidP="009C7F69">
            <w:pPr>
              <w:spacing w:after="120"/>
            </w:pPr>
            <w:r>
              <w:t>A</w:t>
            </w:r>
            <w:r w:rsidR="00A90F50" w:rsidRPr="006D2A43">
              <w:t>n application framework used to develop GUIs for OS X</w:t>
            </w:r>
            <w:r w:rsidR="00AA3FD4">
              <w:t xml:space="preserve"> [7]</w:t>
            </w:r>
            <w:r w:rsidR="001E0C1A">
              <w:t>.</w:t>
            </w:r>
          </w:p>
        </w:tc>
      </w:tr>
    </w:tbl>
    <w:p w14:paraId="3DDEE52E" w14:textId="77777777" w:rsidR="006D2A43" w:rsidRDefault="006D2A43" w:rsidP="006D2A43">
      <w:pPr>
        <w:pStyle w:val="Heading3"/>
      </w:pPr>
      <w:bookmarkStart w:id="12" w:name="_Toc252393660"/>
      <w:r>
        <w:t>Selection Criteria</w:t>
      </w:r>
      <w:bookmarkEnd w:id="12"/>
    </w:p>
    <w:p w14:paraId="3BB037E1" w14:textId="0664B75E" w:rsidR="002E2683" w:rsidRDefault="00474113" w:rsidP="002E2683">
      <w:r>
        <w:t>Three</w:t>
      </w:r>
      <w:r w:rsidR="002E2683">
        <w:t xml:space="preserve"> areas of feasibility will be considered: operational, technical, and schedule feasibility.</w:t>
      </w:r>
    </w:p>
    <w:p w14:paraId="7ED34D8C" w14:textId="77777777" w:rsidR="002E2683" w:rsidRDefault="002E2683" w:rsidP="002E2683"/>
    <w:p w14:paraId="0B52E12F" w14:textId="6843AB4E" w:rsidR="002E2683" w:rsidRDefault="002E2683" w:rsidP="00474113">
      <w:pPr>
        <w:pStyle w:val="ListParagraph"/>
        <w:numPr>
          <w:ilvl w:val="0"/>
          <w:numId w:val="4"/>
        </w:numPr>
      </w:pPr>
      <w:r>
        <w:t>Operational feasibility will look at how effective the solution will be.</w:t>
      </w:r>
      <w:r w:rsidR="00974938">
        <w:t xml:space="preserve"> It is </w:t>
      </w:r>
      <w:r w:rsidR="00474113">
        <w:t>desirable</w:t>
      </w:r>
      <w:r w:rsidR="00974938">
        <w:t xml:space="preserve"> for the s</w:t>
      </w:r>
      <w:r w:rsidR="00474113">
        <w:t>olution to be stable and easy to use.</w:t>
      </w:r>
    </w:p>
    <w:p w14:paraId="46384EFA" w14:textId="08F545F8" w:rsidR="002E2683" w:rsidRDefault="002E2683" w:rsidP="00474113">
      <w:pPr>
        <w:pStyle w:val="ListParagraph"/>
        <w:numPr>
          <w:ilvl w:val="0"/>
          <w:numId w:val="4"/>
        </w:numPr>
      </w:pPr>
      <w:r>
        <w:t xml:space="preserve">Technical feasibility will examine </w:t>
      </w:r>
      <w:r w:rsidR="00974938">
        <w:t>the complexity of development.</w:t>
      </w:r>
      <w:r w:rsidR="00474113">
        <w:t xml:space="preserve"> It is desired for the solution to be extensible and maintainable after completion of this project. Therefore, it is important that the solution be </w:t>
      </w:r>
      <w:r w:rsidR="00792A5B">
        <w:t>developed</w:t>
      </w:r>
      <w:r w:rsidR="00474113">
        <w:t xml:space="preserve"> using a framework that is widely known and commonly used.</w:t>
      </w:r>
      <w:r w:rsidR="00C53C71">
        <w:t xml:space="preserve"> Additionally, it is necessary for the solution to work on Microsoft Windows.</w:t>
      </w:r>
    </w:p>
    <w:p w14:paraId="2456FA1A" w14:textId="52185F74" w:rsidR="002E2683" w:rsidRDefault="002E2683" w:rsidP="00474113">
      <w:pPr>
        <w:pStyle w:val="ListParagraph"/>
        <w:numPr>
          <w:ilvl w:val="0"/>
          <w:numId w:val="4"/>
        </w:numPr>
      </w:pPr>
      <w:r>
        <w:t xml:space="preserve">Schedule feasibility will examine how </w:t>
      </w:r>
      <w:r w:rsidR="00BD78CD">
        <w:t>well the project deadlines can be met.</w:t>
      </w:r>
      <w:r w:rsidR="00474113">
        <w:t xml:space="preserve"> Deadlines are described in Section 3.2 and Appendix A.</w:t>
      </w:r>
    </w:p>
    <w:p w14:paraId="640EA7BF" w14:textId="77777777" w:rsidR="00474113" w:rsidRDefault="00474113" w:rsidP="00474113"/>
    <w:p w14:paraId="44D32DA6" w14:textId="6B548F33" w:rsidR="00792A5B" w:rsidRDefault="008C3B36" w:rsidP="00474113">
      <w:r>
        <w:t>It is of primary importance that the solution be stable and easy to use; therefore, operational feasibility will be weighted most heavily. It is also important that all deadlines be met so schedule feasibility will be of secondary importance. The weights assigned to each are as follows:</w:t>
      </w:r>
    </w:p>
    <w:p w14:paraId="53289283" w14:textId="77777777" w:rsidR="008C3B36" w:rsidRDefault="008C3B36" w:rsidP="00474113"/>
    <w:p w14:paraId="6C03DD7A" w14:textId="0B343E1C" w:rsidR="008C3B36" w:rsidRDefault="008C3B36" w:rsidP="008C3B36">
      <w:pPr>
        <w:pStyle w:val="ListParagraph"/>
        <w:numPr>
          <w:ilvl w:val="0"/>
          <w:numId w:val="9"/>
        </w:numPr>
      </w:pPr>
      <w:r>
        <w:t>Operational feasibility: 50%</w:t>
      </w:r>
    </w:p>
    <w:p w14:paraId="332A4B68" w14:textId="74649EAF" w:rsidR="008C3B36" w:rsidRDefault="008C3B36" w:rsidP="008C3B36">
      <w:pPr>
        <w:pStyle w:val="ListParagraph"/>
        <w:numPr>
          <w:ilvl w:val="0"/>
          <w:numId w:val="9"/>
        </w:numPr>
      </w:pPr>
      <w:r>
        <w:t>Technical feasibility: 20%</w:t>
      </w:r>
    </w:p>
    <w:p w14:paraId="6E3F78C2" w14:textId="787F7436" w:rsidR="008C3B36" w:rsidRDefault="008C3B36" w:rsidP="008C3B36">
      <w:pPr>
        <w:pStyle w:val="ListParagraph"/>
        <w:numPr>
          <w:ilvl w:val="0"/>
          <w:numId w:val="9"/>
        </w:numPr>
      </w:pPr>
      <w:r>
        <w:t>Schedule feasibility: 30%</w:t>
      </w:r>
    </w:p>
    <w:p w14:paraId="748B10BE" w14:textId="77777777" w:rsidR="00792A5B" w:rsidRDefault="00792A5B" w:rsidP="00474113"/>
    <w:p w14:paraId="0C12B8EA" w14:textId="10F3963A" w:rsidR="00474113" w:rsidRDefault="00474113" w:rsidP="00474113">
      <w:r>
        <w:t>Note: Economic feasibility will not be considered, as this project will have zero financial cost associated with it and any selected solutions will also have zero cost.</w:t>
      </w:r>
    </w:p>
    <w:p w14:paraId="5DB46478" w14:textId="77777777" w:rsidR="006D2A43" w:rsidRDefault="006D2A43" w:rsidP="006D2A43">
      <w:pPr>
        <w:pStyle w:val="Heading3"/>
      </w:pPr>
      <w:bookmarkStart w:id="13" w:name="_Toc252393661"/>
      <w:r>
        <w:t>Analysis of Alternatives</w:t>
      </w:r>
      <w:bookmarkEnd w:id="13"/>
    </w:p>
    <w:p w14:paraId="6C7F4860" w14:textId="66256119" w:rsidR="006D2A43" w:rsidRDefault="00A27CEE" w:rsidP="006D2A43">
      <w:r>
        <w:t>For the full feasibility matrix please refer to Appendix B.</w:t>
      </w:r>
    </w:p>
    <w:p w14:paraId="7EE65A5B" w14:textId="77777777" w:rsidR="00A27CEE" w:rsidRDefault="00A27CEE" w:rsidP="006D2A43"/>
    <w:p w14:paraId="430AE8A7" w14:textId="611D27D6" w:rsidR="00A27CEE" w:rsidRDefault="00A27CEE" w:rsidP="006D2A43">
      <w:r>
        <w:t>The alternatives under consideration achieved the following scores:</w:t>
      </w:r>
    </w:p>
    <w:p w14:paraId="148C3014" w14:textId="46EEEEAB" w:rsidR="00A27CEE" w:rsidRDefault="00A27CEE" w:rsidP="00A27CEE">
      <w:pPr>
        <w:pStyle w:val="ListParagraph"/>
        <w:numPr>
          <w:ilvl w:val="0"/>
          <w:numId w:val="10"/>
        </w:numPr>
      </w:pPr>
      <w:r>
        <w:t>WPF:</w:t>
      </w:r>
      <w:r>
        <w:tab/>
      </w:r>
      <w:r>
        <w:tab/>
        <w:t>95</w:t>
      </w:r>
    </w:p>
    <w:p w14:paraId="368E1BE7" w14:textId="3003E652" w:rsidR="00A27CEE" w:rsidRDefault="00C53C71" w:rsidP="00A27CEE">
      <w:pPr>
        <w:pStyle w:val="ListParagraph"/>
        <w:numPr>
          <w:ilvl w:val="0"/>
          <w:numId w:val="10"/>
        </w:numPr>
      </w:pPr>
      <w:r>
        <w:t>Cocoa:</w:t>
      </w:r>
      <w:r>
        <w:tab/>
      </w:r>
      <w:r>
        <w:tab/>
        <w:t>80</w:t>
      </w:r>
    </w:p>
    <w:p w14:paraId="1571CB8D" w14:textId="0BEE9E2F" w:rsidR="00A27CEE" w:rsidRDefault="00A27CEE" w:rsidP="00A27CEE">
      <w:pPr>
        <w:pStyle w:val="ListParagraph"/>
        <w:numPr>
          <w:ilvl w:val="0"/>
          <w:numId w:val="10"/>
        </w:numPr>
      </w:pPr>
      <w:r>
        <w:t>Qt:</w:t>
      </w:r>
      <w:r>
        <w:tab/>
      </w:r>
      <w:r>
        <w:tab/>
        <w:t>87.5</w:t>
      </w:r>
    </w:p>
    <w:p w14:paraId="4B3260EC" w14:textId="1D2768DD" w:rsidR="00A27CEE" w:rsidRDefault="00A27CEE" w:rsidP="00A27CEE">
      <w:pPr>
        <w:pStyle w:val="ListParagraph"/>
        <w:numPr>
          <w:ilvl w:val="0"/>
          <w:numId w:val="10"/>
        </w:numPr>
      </w:pPr>
      <w:r>
        <w:t>wxWidgets:</w:t>
      </w:r>
      <w:r>
        <w:tab/>
        <w:t>87.5</w:t>
      </w:r>
    </w:p>
    <w:p w14:paraId="55F39910" w14:textId="7009F621" w:rsidR="00A27CEE" w:rsidRDefault="00A27CEE" w:rsidP="00A27CEE">
      <w:pPr>
        <w:pStyle w:val="ListParagraph"/>
        <w:numPr>
          <w:ilvl w:val="0"/>
          <w:numId w:val="10"/>
        </w:numPr>
      </w:pPr>
      <w:r>
        <w:t>GTK+:</w:t>
      </w:r>
      <w:r>
        <w:tab/>
      </w:r>
      <w:r>
        <w:tab/>
        <w:t>87.5</w:t>
      </w:r>
    </w:p>
    <w:p w14:paraId="7D43F0D2" w14:textId="5725C567" w:rsidR="00A27CEE" w:rsidRDefault="00A27CEE" w:rsidP="00A27CEE">
      <w:pPr>
        <w:pStyle w:val="ListParagraph"/>
        <w:numPr>
          <w:ilvl w:val="0"/>
          <w:numId w:val="10"/>
        </w:numPr>
      </w:pPr>
      <w:r>
        <w:t>Swing:</w:t>
      </w:r>
      <w:r>
        <w:tab/>
      </w:r>
      <w:r>
        <w:tab/>
        <w:t>87.5</w:t>
      </w:r>
    </w:p>
    <w:p w14:paraId="493450F1" w14:textId="77777777" w:rsidR="00A27CEE" w:rsidRDefault="00A27CEE" w:rsidP="00A27CEE"/>
    <w:p w14:paraId="6A088395" w14:textId="77777777" w:rsidR="006D2A43" w:rsidRDefault="006D2A43" w:rsidP="006D2A43">
      <w:pPr>
        <w:pStyle w:val="Heading2"/>
      </w:pPr>
      <w:bookmarkStart w:id="14" w:name="_Toc252393662"/>
      <w:r>
        <w:t>Recommendations</w:t>
      </w:r>
      <w:bookmarkEnd w:id="14"/>
    </w:p>
    <w:p w14:paraId="63ACDCF1" w14:textId="227D49D6" w:rsidR="006D2A43" w:rsidRDefault="00C53C71" w:rsidP="006D2A43">
      <w:r>
        <w:t>Based on the analysis of the selected alternatives I recommend that WPF be used for the creation of the UI. It is widely known and commonly used in the creation of UIs for Microsoft Windows. It also allows for easy use of Microsoft’s .NET framework allowing for many features to be implemented seamlessly.</w:t>
      </w:r>
    </w:p>
    <w:p w14:paraId="79A50661" w14:textId="77777777" w:rsidR="006D2A43" w:rsidRDefault="006D2A43" w:rsidP="006D2A43">
      <w:pPr>
        <w:pStyle w:val="Heading1"/>
      </w:pPr>
      <w:bookmarkStart w:id="15" w:name="_Toc252393663"/>
      <w:r>
        <w:t>Project Plan</w:t>
      </w:r>
      <w:bookmarkEnd w:id="15"/>
    </w:p>
    <w:p w14:paraId="4AF2A89B" w14:textId="77777777" w:rsidR="006D2A43" w:rsidRDefault="006D2A43" w:rsidP="006D2A43">
      <w:pPr>
        <w:pStyle w:val="Heading2"/>
      </w:pPr>
      <w:bookmarkStart w:id="16" w:name="_Toc252393664"/>
      <w:r>
        <w:t>Project Organization</w:t>
      </w:r>
      <w:bookmarkEnd w:id="16"/>
    </w:p>
    <w:p w14:paraId="5A3B1567" w14:textId="77777777" w:rsidR="006D2A43" w:rsidRDefault="006D2A43" w:rsidP="006D2A43">
      <w:pPr>
        <w:pStyle w:val="Heading3"/>
      </w:pPr>
      <w:bookmarkStart w:id="17" w:name="_Toc252393665"/>
      <w:r>
        <w:t xml:space="preserve">Project Personnel </w:t>
      </w:r>
      <w:bookmarkEnd w:id="17"/>
      <w:r w:rsidR="005665F0">
        <w:t>Organization</w:t>
      </w:r>
    </w:p>
    <w:p w14:paraId="27B0FB1E" w14:textId="77777777" w:rsidR="006D2A43" w:rsidRPr="006D2A43" w:rsidRDefault="006D2A43" w:rsidP="006D2A43">
      <w:r w:rsidRPr="006D2A43">
        <w:t>Joseph Garcia will write the necessary documentation as well as create the proposed solution.</w:t>
      </w:r>
    </w:p>
    <w:p w14:paraId="4B9E7A8D" w14:textId="77777777" w:rsidR="006D2A43" w:rsidRDefault="006D2A43" w:rsidP="006D2A43">
      <w:pPr>
        <w:pStyle w:val="Heading3"/>
      </w:pPr>
      <w:bookmarkStart w:id="18" w:name="_Toc252393666"/>
      <w:r>
        <w:t>Hardware and Software Resources</w:t>
      </w:r>
      <w:bookmarkEnd w:id="18"/>
    </w:p>
    <w:p w14:paraId="19D04619" w14:textId="47B4AA51" w:rsidR="006D2A43" w:rsidRPr="006D2A43" w:rsidRDefault="0044137F" w:rsidP="006D2A43">
      <w:r>
        <w:t>WPF</w:t>
      </w:r>
      <w:r w:rsidR="006D2A43" w:rsidRPr="006D2A43">
        <w:t xml:space="preserve"> will be used for creating the GUI. All models displayed within the solution will be ren</w:t>
      </w:r>
      <w:r>
        <w:t>dered using WPF</w:t>
      </w:r>
      <w:r w:rsidR="006D2A43" w:rsidRPr="006D2A43">
        <w:t xml:space="preserve"> or </w:t>
      </w:r>
      <w:r>
        <w:t>DirectX</w:t>
      </w:r>
      <w:bookmarkStart w:id="19" w:name="_GoBack"/>
      <w:bookmarkEnd w:id="19"/>
      <w:r w:rsidR="006D2A43" w:rsidRPr="006D2A43">
        <w:t xml:space="preserve"> as appropriate.</w:t>
      </w:r>
    </w:p>
    <w:p w14:paraId="661DDC82" w14:textId="77777777" w:rsidR="006D2A43" w:rsidRDefault="006D2A43" w:rsidP="006D2A43">
      <w:pPr>
        <w:pStyle w:val="Heading2"/>
      </w:pPr>
      <w:bookmarkStart w:id="20" w:name="_Toc252393667"/>
      <w:r>
        <w:t>Identification of Tasks, Milestones, and Deliverables</w:t>
      </w:r>
      <w:bookmarkEnd w:id="20"/>
    </w:p>
    <w:p w14:paraId="22A1669B" w14:textId="77777777" w:rsidR="006D2A43" w:rsidRPr="006D2A43" w:rsidRDefault="006D2A43" w:rsidP="006D2A43">
      <w:r w:rsidRPr="006D2A43">
        <w:t>The following documents will be written in an effort to define the solution:</w:t>
      </w:r>
    </w:p>
    <w:p w14:paraId="24EA1A0F" w14:textId="77777777" w:rsidR="006D2A43" w:rsidRPr="006D2A43" w:rsidRDefault="006D2A43" w:rsidP="006D2A43"/>
    <w:p w14:paraId="43F66B72" w14:textId="77777777" w:rsidR="006D2A43" w:rsidRPr="006D2A43" w:rsidRDefault="006D2A43" w:rsidP="00C85C06">
      <w:pPr>
        <w:pStyle w:val="ListParagraph"/>
        <w:numPr>
          <w:ilvl w:val="0"/>
          <w:numId w:val="5"/>
        </w:numPr>
      </w:pPr>
      <w:r w:rsidRPr="006D2A43">
        <w:t>Feasibility Study and Project Plan (this document)</w:t>
      </w:r>
    </w:p>
    <w:p w14:paraId="5F84BE84" w14:textId="77777777" w:rsidR="006D2A43" w:rsidRPr="006D2A43" w:rsidRDefault="006D2A43" w:rsidP="00C85C06">
      <w:pPr>
        <w:pStyle w:val="ListParagraph"/>
        <w:numPr>
          <w:ilvl w:val="0"/>
          <w:numId w:val="5"/>
        </w:numPr>
      </w:pPr>
      <w:r w:rsidRPr="006D2A43">
        <w:t>Requirements Document</w:t>
      </w:r>
    </w:p>
    <w:p w14:paraId="028DC073" w14:textId="77777777" w:rsidR="006D2A43" w:rsidRPr="006D2A43" w:rsidRDefault="006D2A43" w:rsidP="00C85C06">
      <w:pPr>
        <w:pStyle w:val="ListParagraph"/>
        <w:numPr>
          <w:ilvl w:val="0"/>
          <w:numId w:val="5"/>
        </w:numPr>
      </w:pPr>
      <w:r w:rsidRPr="006D2A43">
        <w:t>Design Document</w:t>
      </w:r>
    </w:p>
    <w:p w14:paraId="131C9DDF" w14:textId="77777777" w:rsidR="006D2A43" w:rsidRPr="006D2A43" w:rsidRDefault="006D2A43" w:rsidP="006D2A43"/>
    <w:p w14:paraId="4BE1404A" w14:textId="77777777" w:rsidR="006D2A43" w:rsidRPr="006D2A43" w:rsidRDefault="006D2A43" w:rsidP="006D2A43">
      <w:r w:rsidRPr="006D2A43">
        <w:t>Following the planning phase the solution will be implemented in the following stages:</w:t>
      </w:r>
    </w:p>
    <w:p w14:paraId="1B6C4448" w14:textId="77777777" w:rsidR="006D2A43" w:rsidRPr="006D2A43" w:rsidRDefault="006D2A43" w:rsidP="006D2A43"/>
    <w:p w14:paraId="23843920" w14:textId="77777777" w:rsidR="006D2A43" w:rsidRPr="006D2A43" w:rsidRDefault="006D2A43" w:rsidP="00C85C06">
      <w:pPr>
        <w:pStyle w:val="ListParagraph"/>
        <w:numPr>
          <w:ilvl w:val="0"/>
          <w:numId w:val="6"/>
        </w:numPr>
      </w:pPr>
      <w:r w:rsidRPr="006D2A43">
        <w:t>Implementation and Unit Testing</w:t>
      </w:r>
    </w:p>
    <w:p w14:paraId="22905898" w14:textId="77777777" w:rsidR="006D2A43" w:rsidRPr="006D2A43" w:rsidRDefault="006D2A43" w:rsidP="00C85C06">
      <w:pPr>
        <w:pStyle w:val="ListParagraph"/>
        <w:numPr>
          <w:ilvl w:val="0"/>
          <w:numId w:val="6"/>
        </w:numPr>
      </w:pPr>
      <w:r w:rsidRPr="006D2A43">
        <w:t>Integration and System Testing</w:t>
      </w:r>
    </w:p>
    <w:p w14:paraId="16A37C23" w14:textId="77777777" w:rsidR="006D2A43" w:rsidRPr="006D2A43" w:rsidRDefault="006D2A43" w:rsidP="00C85C06">
      <w:pPr>
        <w:pStyle w:val="ListParagraph"/>
        <w:numPr>
          <w:ilvl w:val="0"/>
          <w:numId w:val="6"/>
        </w:numPr>
      </w:pPr>
      <w:r w:rsidRPr="006D2A43">
        <w:t>Debugging and Code Refinement</w:t>
      </w:r>
    </w:p>
    <w:p w14:paraId="18DE180B" w14:textId="77777777" w:rsidR="006D2A43" w:rsidRPr="006D2A43" w:rsidRDefault="006D2A43" w:rsidP="006D2A43"/>
    <w:p w14:paraId="1B4D22DC" w14:textId="77777777" w:rsidR="006D2A43" w:rsidRPr="006D2A43" w:rsidRDefault="006D2A43" w:rsidP="006D2A43">
      <w:r w:rsidRPr="006D2A43">
        <w:t>The solution will be presented and demonstrated upon completion. The following deliverables will be created for this purpose:</w:t>
      </w:r>
    </w:p>
    <w:p w14:paraId="793F029F" w14:textId="77777777" w:rsidR="006D2A43" w:rsidRPr="006D2A43" w:rsidRDefault="006D2A43" w:rsidP="006D2A43"/>
    <w:p w14:paraId="01549084" w14:textId="77777777" w:rsidR="006D2A43" w:rsidRPr="006D2A43" w:rsidRDefault="006D2A43" w:rsidP="00C85C06">
      <w:pPr>
        <w:pStyle w:val="ListParagraph"/>
        <w:numPr>
          <w:ilvl w:val="0"/>
          <w:numId w:val="7"/>
        </w:numPr>
      </w:pPr>
      <w:r w:rsidRPr="006D2A43">
        <w:t>Poster</w:t>
      </w:r>
    </w:p>
    <w:p w14:paraId="2438CA15" w14:textId="77777777" w:rsidR="006D2A43" w:rsidRPr="006D2A43" w:rsidRDefault="006D2A43" w:rsidP="00C85C06">
      <w:pPr>
        <w:pStyle w:val="ListParagraph"/>
        <w:numPr>
          <w:ilvl w:val="0"/>
          <w:numId w:val="7"/>
        </w:numPr>
      </w:pPr>
      <w:r w:rsidRPr="006D2A43">
        <w:t>Final Presentation</w:t>
      </w:r>
    </w:p>
    <w:p w14:paraId="31AD4EF7" w14:textId="77777777" w:rsidR="006D2A43" w:rsidRPr="006D2A43" w:rsidRDefault="006D2A43" w:rsidP="00C85C06">
      <w:pPr>
        <w:pStyle w:val="ListParagraph"/>
        <w:numPr>
          <w:ilvl w:val="0"/>
          <w:numId w:val="7"/>
        </w:numPr>
      </w:pPr>
      <w:r w:rsidRPr="006D2A43">
        <w:t>Project Code and Related Documents</w:t>
      </w:r>
    </w:p>
    <w:p w14:paraId="60BB15B5" w14:textId="77777777" w:rsidR="006D2A43" w:rsidRPr="006D2A43" w:rsidRDefault="006D2A43" w:rsidP="006D2A43"/>
    <w:p w14:paraId="043CBD40" w14:textId="77777777" w:rsidR="006D2A43" w:rsidRDefault="006D2A43" w:rsidP="006D2A43">
      <w:r w:rsidRPr="006D2A43">
        <w:t>All of the above will be made available to the client on or before the following dates:</w:t>
      </w:r>
    </w:p>
    <w:tbl>
      <w:tblPr>
        <w:tblStyle w:val="MediumGrid2-Accent1"/>
        <w:tblW w:w="0" w:type="auto"/>
        <w:tblLook w:val="04A0" w:firstRow="1" w:lastRow="0" w:firstColumn="1" w:lastColumn="0" w:noHBand="0" w:noVBand="1"/>
      </w:tblPr>
      <w:tblGrid>
        <w:gridCol w:w="2214"/>
        <w:gridCol w:w="2214"/>
        <w:gridCol w:w="2214"/>
        <w:gridCol w:w="2214"/>
      </w:tblGrid>
      <w:tr w:rsidR="00970CF9" w14:paraId="3FBE2845" w14:textId="77777777" w:rsidTr="008471C0">
        <w:trPr>
          <w:cnfStyle w:val="100000000000" w:firstRow="1" w:lastRow="0" w:firstColumn="0" w:lastColumn="0" w:oddVBand="0" w:evenVBand="0" w:oddHBand="0" w:evenHBand="0" w:firstRowFirstColumn="0" w:firstRowLastColumn="0" w:lastRowFirstColumn="0" w:lastRowLastColumn="0"/>
          <w:trHeight w:val="720"/>
        </w:trPr>
        <w:tc>
          <w:tcPr>
            <w:cnfStyle w:val="001000000100" w:firstRow="0" w:lastRow="0" w:firstColumn="1" w:lastColumn="0" w:oddVBand="0" w:evenVBand="0" w:oddHBand="0" w:evenHBand="0" w:firstRowFirstColumn="1" w:firstRowLastColumn="0" w:lastRowFirstColumn="0" w:lastRowLastColumn="0"/>
            <w:tcW w:w="2214" w:type="dxa"/>
            <w:vAlign w:val="center"/>
          </w:tcPr>
          <w:p w14:paraId="2934FF0B" w14:textId="77777777" w:rsidR="00B1672D" w:rsidRDefault="00B1672D" w:rsidP="006D2A43"/>
        </w:tc>
        <w:tc>
          <w:tcPr>
            <w:tcW w:w="2214" w:type="dxa"/>
            <w:vAlign w:val="center"/>
          </w:tcPr>
          <w:p w14:paraId="712904B6" w14:textId="77777777" w:rsidR="00B1672D" w:rsidRDefault="00B1672D" w:rsidP="006D2A43">
            <w:pPr>
              <w:cnfStyle w:val="100000000000" w:firstRow="1" w:lastRow="0" w:firstColumn="0" w:lastColumn="0" w:oddVBand="0" w:evenVBand="0" w:oddHBand="0" w:evenHBand="0" w:firstRowFirstColumn="0" w:firstRowLastColumn="0" w:lastRowFirstColumn="0" w:lastRowLastColumn="0"/>
            </w:pPr>
            <w:r>
              <w:t>First Draft</w:t>
            </w:r>
          </w:p>
        </w:tc>
        <w:tc>
          <w:tcPr>
            <w:tcW w:w="2214" w:type="dxa"/>
            <w:vAlign w:val="center"/>
          </w:tcPr>
          <w:p w14:paraId="4DA6B167" w14:textId="77777777" w:rsidR="00B1672D" w:rsidRDefault="00B1672D" w:rsidP="006D2A43">
            <w:pPr>
              <w:cnfStyle w:val="100000000000" w:firstRow="1" w:lastRow="0" w:firstColumn="0" w:lastColumn="0" w:oddVBand="0" w:evenVBand="0" w:oddHBand="0" w:evenHBand="0" w:firstRowFirstColumn="0" w:firstRowLastColumn="0" w:lastRowFirstColumn="0" w:lastRowLastColumn="0"/>
            </w:pPr>
            <w:r>
              <w:t>Second Draft</w:t>
            </w:r>
          </w:p>
        </w:tc>
        <w:tc>
          <w:tcPr>
            <w:tcW w:w="2214" w:type="dxa"/>
            <w:vAlign w:val="center"/>
          </w:tcPr>
          <w:p w14:paraId="0EF09CDB" w14:textId="77777777" w:rsidR="00B1672D" w:rsidRDefault="00B1672D" w:rsidP="006D2A43">
            <w:pPr>
              <w:cnfStyle w:val="100000000000" w:firstRow="1" w:lastRow="0" w:firstColumn="0" w:lastColumn="0" w:oddVBand="0" w:evenVBand="0" w:oddHBand="0" w:evenHBand="0" w:firstRowFirstColumn="0" w:firstRowLastColumn="0" w:lastRowFirstColumn="0" w:lastRowLastColumn="0"/>
            </w:pPr>
            <w:r>
              <w:t>Final Draft</w:t>
            </w:r>
          </w:p>
        </w:tc>
      </w:tr>
      <w:tr w:rsidR="00970CF9" w14:paraId="12D36270" w14:textId="77777777" w:rsidTr="008471C0">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7D1BA712" w14:textId="77777777" w:rsidR="00B1672D" w:rsidRDefault="00970CF9" w:rsidP="006D2A43">
            <w:r>
              <w:t>Feasibility Study and Project Plan</w:t>
            </w:r>
          </w:p>
        </w:tc>
        <w:tc>
          <w:tcPr>
            <w:tcW w:w="2214" w:type="dxa"/>
            <w:vAlign w:val="center"/>
          </w:tcPr>
          <w:p w14:paraId="28E54CBC" w14:textId="77777777" w:rsidR="00B1672D" w:rsidRDefault="00970CF9" w:rsidP="006D2A43">
            <w:pPr>
              <w:cnfStyle w:val="000000100000" w:firstRow="0" w:lastRow="0" w:firstColumn="0" w:lastColumn="0" w:oddVBand="0" w:evenVBand="0" w:oddHBand="1" w:evenHBand="0" w:firstRowFirstColumn="0" w:firstRowLastColumn="0" w:lastRowFirstColumn="0" w:lastRowLastColumn="0"/>
            </w:pPr>
            <w:r>
              <w:t>January 20, 2014</w:t>
            </w:r>
          </w:p>
        </w:tc>
        <w:tc>
          <w:tcPr>
            <w:tcW w:w="2214" w:type="dxa"/>
            <w:vAlign w:val="center"/>
          </w:tcPr>
          <w:p w14:paraId="7FBD910C" w14:textId="77777777" w:rsidR="00B1672D" w:rsidRDefault="00970CF9" w:rsidP="006D2A43">
            <w:pPr>
              <w:cnfStyle w:val="000000100000" w:firstRow="0" w:lastRow="0" w:firstColumn="0" w:lastColumn="0" w:oddVBand="0" w:evenVBand="0" w:oddHBand="1" w:evenHBand="0" w:firstRowFirstColumn="0" w:firstRowLastColumn="0" w:lastRowFirstColumn="0" w:lastRowLastColumn="0"/>
            </w:pPr>
            <w:r>
              <w:t>January 27, 2014</w:t>
            </w:r>
          </w:p>
        </w:tc>
        <w:tc>
          <w:tcPr>
            <w:tcW w:w="2214" w:type="dxa"/>
            <w:vAlign w:val="center"/>
          </w:tcPr>
          <w:p w14:paraId="267287E0" w14:textId="77777777" w:rsidR="00B1672D" w:rsidRDefault="00970CF9" w:rsidP="006D2A43">
            <w:pPr>
              <w:cnfStyle w:val="000000100000" w:firstRow="0" w:lastRow="0" w:firstColumn="0" w:lastColumn="0" w:oddVBand="0" w:evenVBand="0" w:oddHBand="1" w:evenHBand="0" w:firstRowFirstColumn="0" w:firstRowLastColumn="0" w:lastRowFirstColumn="0" w:lastRowLastColumn="0"/>
            </w:pPr>
            <w:r>
              <w:t>February 3, 2014</w:t>
            </w:r>
          </w:p>
        </w:tc>
      </w:tr>
      <w:tr w:rsidR="00970CF9" w14:paraId="3CDDCA9F" w14:textId="77777777" w:rsidTr="008471C0">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52740FCB" w14:textId="77777777" w:rsidR="00970CF9" w:rsidRDefault="00970CF9" w:rsidP="006D2A43">
            <w:r>
              <w:t>Requirements Document</w:t>
            </w:r>
          </w:p>
        </w:tc>
        <w:tc>
          <w:tcPr>
            <w:tcW w:w="2214" w:type="dxa"/>
            <w:vAlign w:val="center"/>
          </w:tcPr>
          <w:p w14:paraId="498EC5EC"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February 3, 2014</w:t>
            </w:r>
          </w:p>
        </w:tc>
        <w:tc>
          <w:tcPr>
            <w:tcW w:w="2214" w:type="dxa"/>
            <w:vAlign w:val="center"/>
          </w:tcPr>
          <w:p w14:paraId="054BCD26"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February 10, 2014</w:t>
            </w:r>
          </w:p>
        </w:tc>
        <w:tc>
          <w:tcPr>
            <w:tcW w:w="2214" w:type="dxa"/>
            <w:vAlign w:val="center"/>
          </w:tcPr>
          <w:p w14:paraId="4809D92F"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February 17, 2014</w:t>
            </w:r>
          </w:p>
        </w:tc>
      </w:tr>
      <w:tr w:rsidR="00970CF9" w14:paraId="634932C6" w14:textId="77777777" w:rsidTr="008471C0">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23B31AD8" w14:textId="77777777" w:rsidR="00970CF9" w:rsidRDefault="00970CF9" w:rsidP="006D2A43">
            <w:r>
              <w:t>Design Document</w:t>
            </w:r>
          </w:p>
        </w:tc>
        <w:tc>
          <w:tcPr>
            <w:tcW w:w="2214" w:type="dxa"/>
            <w:vAlign w:val="center"/>
          </w:tcPr>
          <w:p w14:paraId="29198538"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February 17, 2014</w:t>
            </w:r>
          </w:p>
        </w:tc>
        <w:tc>
          <w:tcPr>
            <w:tcW w:w="2214" w:type="dxa"/>
            <w:vAlign w:val="center"/>
          </w:tcPr>
          <w:p w14:paraId="53188A63"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February 24, 2014</w:t>
            </w:r>
          </w:p>
        </w:tc>
        <w:tc>
          <w:tcPr>
            <w:tcW w:w="2214" w:type="dxa"/>
            <w:vAlign w:val="center"/>
          </w:tcPr>
          <w:p w14:paraId="6F81D805" w14:textId="77777777" w:rsidR="00970CF9" w:rsidRDefault="00970CF9" w:rsidP="006D2A43">
            <w:pPr>
              <w:cnfStyle w:val="000000100000" w:firstRow="0" w:lastRow="0" w:firstColumn="0" w:lastColumn="0" w:oddVBand="0" w:evenVBand="0" w:oddHBand="1" w:evenHBand="0" w:firstRowFirstColumn="0" w:firstRowLastColumn="0" w:lastRowFirstColumn="0" w:lastRowLastColumn="0"/>
            </w:pPr>
            <w:r>
              <w:t>March 3, 2014</w:t>
            </w:r>
          </w:p>
        </w:tc>
      </w:tr>
      <w:tr w:rsidR="00970CF9" w14:paraId="2059098E" w14:textId="77777777" w:rsidTr="008471C0">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0A2DB29F" w14:textId="77777777" w:rsidR="00970CF9" w:rsidRDefault="00970CF9" w:rsidP="006D2A43">
            <w:r>
              <w:t>Implementation and Unit Testing</w:t>
            </w:r>
          </w:p>
        </w:tc>
        <w:tc>
          <w:tcPr>
            <w:tcW w:w="2214" w:type="dxa"/>
            <w:vAlign w:val="center"/>
          </w:tcPr>
          <w:p w14:paraId="162A2554"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March 3, 2014</w:t>
            </w:r>
          </w:p>
        </w:tc>
        <w:tc>
          <w:tcPr>
            <w:tcW w:w="2214" w:type="dxa"/>
            <w:vAlign w:val="center"/>
          </w:tcPr>
          <w:p w14:paraId="69E6B764"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March 10, 2014</w:t>
            </w:r>
          </w:p>
        </w:tc>
        <w:tc>
          <w:tcPr>
            <w:tcW w:w="2214" w:type="dxa"/>
            <w:vAlign w:val="center"/>
          </w:tcPr>
          <w:p w14:paraId="53167A27"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March 17, 2014</w:t>
            </w:r>
          </w:p>
        </w:tc>
      </w:tr>
      <w:tr w:rsidR="00970CF9" w14:paraId="57A179EF" w14:textId="77777777" w:rsidTr="008471C0">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12D048D5" w14:textId="77777777" w:rsidR="00970CF9" w:rsidRDefault="00970CF9" w:rsidP="006D2A43">
            <w:r>
              <w:t>Integration and System Testing</w:t>
            </w:r>
          </w:p>
        </w:tc>
        <w:tc>
          <w:tcPr>
            <w:tcW w:w="2214" w:type="dxa"/>
            <w:vAlign w:val="center"/>
          </w:tcPr>
          <w:p w14:paraId="5B86C85A"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March 17, 2014</w:t>
            </w:r>
          </w:p>
        </w:tc>
        <w:tc>
          <w:tcPr>
            <w:tcW w:w="2214" w:type="dxa"/>
            <w:vAlign w:val="center"/>
          </w:tcPr>
          <w:p w14:paraId="5CC10EA4"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March 24, 2014</w:t>
            </w:r>
          </w:p>
        </w:tc>
        <w:tc>
          <w:tcPr>
            <w:tcW w:w="2214" w:type="dxa"/>
            <w:vAlign w:val="center"/>
          </w:tcPr>
          <w:p w14:paraId="755BA3A2"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March 31, 2014</w:t>
            </w:r>
          </w:p>
        </w:tc>
      </w:tr>
      <w:tr w:rsidR="00970CF9" w14:paraId="43FE6FFB" w14:textId="77777777" w:rsidTr="008471C0">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68CF97DE" w14:textId="77777777" w:rsidR="00970CF9" w:rsidRDefault="00970CF9" w:rsidP="006D2A43">
            <w:r>
              <w:t>Poster</w:t>
            </w:r>
          </w:p>
        </w:tc>
        <w:tc>
          <w:tcPr>
            <w:tcW w:w="2214" w:type="dxa"/>
            <w:vAlign w:val="center"/>
          </w:tcPr>
          <w:p w14:paraId="7F021BE0"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March 31, 2014</w:t>
            </w:r>
          </w:p>
        </w:tc>
        <w:tc>
          <w:tcPr>
            <w:tcW w:w="2214" w:type="dxa"/>
            <w:vAlign w:val="center"/>
          </w:tcPr>
          <w:p w14:paraId="0EF466BA" w14:textId="77777777" w:rsidR="00970CF9" w:rsidRDefault="00970CF9" w:rsidP="006D2A43">
            <w:pPr>
              <w:cnfStyle w:val="000000000000" w:firstRow="0" w:lastRow="0" w:firstColumn="0" w:lastColumn="0" w:oddVBand="0" w:evenVBand="0" w:oddHBand="0" w:evenHBand="0" w:firstRowFirstColumn="0" w:firstRowLastColumn="0" w:lastRowFirstColumn="0" w:lastRowLastColumn="0"/>
            </w:pPr>
            <w:r>
              <w:t>April 7, 2014</w:t>
            </w:r>
          </w:p>
        </w:tc>
        <w:tc>
          <w:tcPr>
            <w:tcW w:w="2214" w:type="dxa"/>
            <w:vAlign w:val="center"/>
          </w:tcPr>
          <w:p w14:paraId="511594E8"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April 14, 2014</w:t>
            </w:r>
          </w:p>
        </w:tc>
      </w:tr>
      <w:tr w:rsidR="00970CF9" w14:paraId="01E3E966" w14:textId="77777777" w:rsidTr="008471C0">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131AD903" w14:textId="77777777" w:rsidR="00970CF9" w:rsidRDefault="00970CF9" w:rsidP="006D2A43">
            <w:r>
              <w:t>Final Presentation</w:t>
            </w:r>
          </w:p>
        </w:tc>
        <w:tc>
          <w:tcPr>
            <w:tcW w:w="2214" w:type="dxa"/>
            <w:vAlign w:val="center"/>
          </w:tcPr>
          <w:p w14:paraId="0803FFFD"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April 14, 2014</w:t>
            </w:r>
          </w:p>
        </w:tc>
        <w:tc>
          <w:tcPr>
            <w:tcW w:w="2214" w:type="dxa"/>
            <w:vAlign w:val="center"/>
          </w:tcPr>
          <w:p w14:paraId="1C8053B8" w14:textId="77777777" w:rsidR="00970CF9" w:rsidRDefault="00970CF9" w:rsidP="006D2A43">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02188646"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April 21, 2014</w:t>
            </w:r>
          </w:p>
        </w:tc>
      </w:tr>
      <w:tr w:rsidR="00970CF9" w14:paraId="6E427E11" w14:textId="77777777" w:rsidTr="008471C0">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1F7DA9DA" w14:textId="77777777" w:rsidR="00970CF9" w:rsidRDefault="00970CF9" w:rsidP="0070721B">
            <w:r>
              <w:t>Debugging and Code Refinement</w:t>
            </w:r>
          </w:p>
        </w:tc>
        <w:tc>
          <w:tcPr>
            <w:tcW w:w="2214" w:type="dxa"/>
            <w:vAlign w:val="center"/>
          </w:tcPr>
          <w:p w14:paraId="32E9D8B9"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April 14, 2014</w:t>
            </w:r>
          </w:p>
        </w:tc>
        <w:tc>
          <w:tcPr>
            <w:tcW w:w="2214" w:type="dxa"/>
            <w:vAlign w:val="center"/>
          </w:tcPr>
          <w:p w14:paraId="502BFCCF"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April 21, 2014</w:t>
            </w:r>
          </w:p>
        </w:tc>
        <w:tc>
          <w:tcPr>
            <w:tcW w:w="2214" w:type="dxa"/>
            <w:vAlign w:val="center"/>
          </w:tcPr>
          <w:p w14:paraId="428E759A" w14:textId="77777777" w:rsidR="00970CF9" w:rsidRDefault="00970CF9" w:rsidP="0070721B">
            <w:pPr>
              <w:cnfStyle w:val="000000000000" w:firstRow="0" w:lastRow="0" w:firstColumn="0" w:lastColumn="0" w:oddVBand="0" w:evenVBand="0" w:oddHBand="0" w:evenHBand="0" w:firstRowFirstColumn="0" w:firstRowLastColumn="0" w:lastRowFirstColumn="0" w:lastRowLastColumn="0"/>
            </w:pPr>
            <w:r>
              <w:t>April 25, 2014</w:t>
            </w:r>
          </w:p>
        </w:tc>
      </w:tr>
      <w:tr w:rsidR="00970CF9" w14:paraId="47EC1268" w14:textId="77777777" w:rsidTr="008471C0">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07EB4C50" w14:textId="77777777" w:rsidR="00970CF9" w:rsidRDefault="00970CF9" w:rsidP="006D2A43">
            <w:r>
              <w:t>Project Code and Related Documents</w:t>
            </w:r>
          </w:p>
        </w:tc>
        <w:tc>
          <w:tcPr>
            <w:tcW w:w="2214" w:type="dxa"/>
            <w:vAlign w:val="center"/>
          </w:tcPr>
          <w:p w14:paraId="68DB4F89" w14:textId="77777777" w:rsidR="00970CF9" w:rsidRDefault="00970CF9" w:rsidP="006D2A43">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408716A2" w14:textId="77777777" w:rsidR="00970CF9" w:rsidRDefault="00970CF9" w:rsidP="006D2A43">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197C12DB" w14:textId="77777777" w:rsidR="00970CF9" w:rsidRDefault="00970CF9" w:rsidP="0070721B">
            <w:pPr>
              <w:cnfStyle w:val="000000100000" w:firstRow="0" w:lastRow="0" w:firstColumn="0" w:lastColumn="0" w:oddVBand="0" w:evenVBand="0" w:oddHBand="1" w:evenHBand="0" w:firstRowFirstColumn="0" w:firstRowLastColumn="0" w:lastRowFirstColumn="0" w:lastRowLastColumn="0"/>
            </w:pPr>
            <w:r>
              <w:t>April 25, 2014</w:t>
            </w:r>
          </w:p>
        </w:tc>
      </w:tr>
    </w:tbl>
    <w:p w14:paraId="468AF81F" w14:textId="77777777" w:rsidR="00B1672D" w:rsidRPr="006D2A43" w:rsidRDefault="00B1672D" w:rsidP="006D2A43"/>
    <w:p w14:paraId="5C5D9D05" w14:textId="77777777" w:rsidR="006D2A43" w:rsidRDefault="006D2A43" w:rsidP="006D2A43">
      <w:pPr>
        <w:pStyle w:val="Heading1"/>
      </w:pPr>
      <w:bookmarkStart w:id="21" w:name="_Toc252393668"/>
      <w:r>
        <w:t>Appendix</w:t>
      </w:r>
      <w:bookmarkEnd w:id="21"/>
    </w:p>
    <w:p w14:paraId="0E5DA7E7" w14:textId="77777777" w:rsidR="006D2A43" w:rsidRDefault="006D2A43" w:rsidP="006D2A43">
      <w:pPr>
        <w:pStyle w:val="Heading2"/>
      </w:pPr>
      <w:bookmarkStart w:id="22" w:name="_Toc252393669"/>
      <w:r>
        <w:t>Appendix A – Project Schedule</w:t>
      </w:r>
      <w:bookmarkEnd w:id="22"/>
    </w:p>
    <w:p w14:paraId="39FF0FA7" w14:textId="77777777" w:rsidR="006D2A43" w:rsidRDefault="006867D4" w:rsidP="006D2A43">
      <w:r>
        <w:rPr>
          <w:noProof/>
        </w:rPr>
        <w:drawing>
          <wp:inline distT="0" distB="0" distL="0" distR="0" wp14:anchorId="09872061" wp14:editId="1FF1E136">
            <wp:extent cx="5943600" cy="3840480"/>
            <wp:effectExtent l="0" t="0" r="25400" b="203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9083F21" w14:textId="77777777" w:rsidR="006D2A43" w:rsidRDefault="006D2A43" w:rsidP="006D2A43">
      <w:pPr>
        <w:pStyle w:val="Heading2"/>
      </w:pPr>
      <w:bookmarkStart w:id="23" w:name="_Toc252393670"/>
      <w:r>
        <w:t xml:space="preserve">Appendix B – </w:t>
      </w:r>
      <w:r w:rsidR="005665F0">
        <w:t>Feasibility</w:t>
      </w:r>
      <w:r>
        <w:t xml:space="preserve"> Matrix</w:t>
      </w:r>
      <w:bookmarkEnd w:id="23"/>
    </w:p>
    <w:tbl>
      <w:tblPr>
        <w:tblStyle w:val="TableGrid"/>
        <w:tblW w:w="0" w:type="auto"/>
        <w:tblLook w:val="04A0" w:firstRow="1" w:lastRow="0" w:firstColumn="1" w:lastColumn="0" w:noHBand="0" w:noVBand="1"/>
      </w:tblPr>
      <w:tblGrid>
        <w:gridCol w:w="1171"/>
        <w:gridCol w:w="795"/>
        <w:gridCol w:w="1157"/>
        <w:gridCol w:w="1113"/>
        <w:gridCol w:w="1153"/>
        <w:gridCol w:w="1157"/>
        <w:gridCol w:w="1157"/>
        <w:gridCol w:w="1153"/>
      </w:tblGrid>
      <w:tr w:rsidR="000943CE" w:rsidRPr="00790FD9" w14:paraId="05496707" w14:textId="77777777" w:rsidTr="00C53C71">
        <w:tc>
          <w:tcPr>
            <w:tcW w:w="1171" w:type="dxa"/>
          </w:tcPr>
          <w:p w14:paraId="01BD1C57" w14:textId="77777777" w:rsidR="00156C1E" w:rsidRPr="00790FD9" w:rsidRDefault="00156C1E" w:rsidP="006D2A43">
            <w:pPr>
              <w:rPr>
                <w:sz w:val="16"/>
                <w:szCs w:val="16"/>
              </w:rPr>
            </w:pPr>
          </w:p>
        </w:tc>
        <w:tc>
          <w:tcPr>
            <w:tcW w:w="795" w:type="dxa"/>
          </w:tcPr>
          <w:p w14:paraId="4EF4D6A6" w14:textId="32FCD396" w:rsidR="00156C1E" w:rsidRPr="00790FD9" w:rsidRDefault="00156C1E" w:rsidP="006D2A43">
            <w:pPr>
              <w:rPr>
                <w:sz w:val="16"/>
                <w:szCs w:val="16"/>
              </w:rPr>
            </w:pPr>
            <w:r w:rsidRPr="00790FD9">
              <w:rPr>
                <w:sz w:val="16"/>
                <w:szCs w:val="16"/>
              </w:rPr>
              <w:t>Weight (%)</w:t>
            </w:r>
          </w:p>
        </w:tc>
        <w:tc>
          <w:tcPr>
            <w:tcW w:w="1157" w:type="dxa"/>
          </w:tcPr>
          <w:p w14:paraId="21DB7C1F" w14:textId="1F12CD79" w:rsidR="00156C1E" w:rsidRPr="00790FD9" w:rsidRDefault="00156C1E" w:rsidP="006D2A43">
            <w:pPr>
              <w:rPr>
                <w:sz w:val="16"/>
                <w:szCs w:val="16"/>
              </w:rPr>
            </w:pPr>
            <w:r w:rsidRPr="00790FD9">
              <w:rPr>
                <w:sz w:val="16"/>
                <w:szCs w:val="16"/>
              </w:rPr>
              <w:t>Qt</w:t>
            </w:r>
          </w:p>
        </w:tc>
        <w:tc>
          <w:tcPr>
            <w:tcW w:w="1113" w:type="dxa"/>
            <w:tcBorders>
              <w:bottom w:val="single" w:sz="4" w:space="0" w:color="auto"/>
            </w:tcBorders>
          </w:tcPr>
          <w:p w14:paraId="7C356542" w14:textId="6C34366A" w:rsidR="00156C1E" w:rsidRPr="00790FD9" w:rsidRDefault="00156C1E" w:rsidP="006D2A43">
            <w:pPr>
              <w:rPr>
                <w:sz w:val="16"/>
                <w:szCs w:val="16"/>
              </w:rPr>
            </w:pPr>
            <w:r w:rsidRPr="00790FD9">
              <w:rPr>
                <w:sz w:val="16"/>
                <w:szCs w:val="16"/>
              </w:rPr>
              <w:t>wxWidgets</w:t>
            </w:r>
          </w:p>
        </w:tc>
        <w:tc>
          <w:tcPr>
            <w:tcW w:w="1153" w:type="dxa"/>
            <w:tcBorders>
              <w:bottom w:val="single" w:sz="4" w:space="0" w:color="auto"/>
            </w:tcBorders>
          </w:tcPr>
          <w:p w14:paraId="25101394" w14:textId="040F717E" w:rsidR="00156C1E" w:rsidRPr="00790FD9" w:rsidRDefault="00156C1E" w:rsidP="006D2A43">
            <w:pPr>
              <w:rPr>
                <w:sz w:val="16"/>
                <w:szCs w:val="16"/>
              </w:rPr>
            </w:pPr>
            <w:r w:rsidRPr="00790FD9">
              <w:rPr>
                <w:sz w:val="16"/>
                <w:szCs w:val="16"/>
              </w:rPr>
              <w:t>WPF</w:t>
            </w:r>
          </w:p>
        </w:tc>
        <w:tc>
          <w:tcPr>
            <w:tcW w:w="1157" w:type="dxa"/>
          </w:tcPr>
          <w:p w14:paraId="74CBEC94" w14:textId="5F81A82B" w:rsidR="00156C1E" w:rsidRPr="00790FD9" w:rsidRDefault="00156C1E" w:rsidP="006D2A43">
            <w:pPr>
              <w:rPr>
                <w:sz w:val="16"/>
                <w:szCs w:val="16"/>
              </w:rPr>
            </w:pPr>
            <w:r w:rsidRPr="00790FD9">
              <w:rPr>
                <w:sz w:val="16"/>
                <w:szCs w:val="16"/>
              </w:rPr>
              <w:t>GTK+</w:t>
            </w:r>
          </w:p>
        </w:tc>
        <w:tc>
          <w:tcPr>
            <w:tcW w:w="1157" w:type="dxa"/>
          </w:tcPr>
          <w:p w14:paraId="4E3FE579" w14:textId="0C1D58B5" w:rsidR="00156C1E" w:rsidRPr="00790FD9" w:rsidRDefault="00156C1E" w:rsidP="006D2A43">
            <w:pPr>
              <w:rPr>
                <w:sz w:val="16"/>
                <w:szCs w:val="16"/>
              </w:rPr>
            </w:pPr>
            <w:r w:rsidRPr="00790FD9">
              <w:rPr>
                <w:sz w:val="16"/>
                <w:szCs w:val="16"/>
              </w:rPr>
              <w:t>Swing</w:t>
            </w:r>
          </w:p>
        </w:tc>
        <w:tc>
          <w:tcPr>
            <w:tcW w:w="1153" w:type="dxa"/>
          </w:tcPr>
          <w:p w14:paraId="0453289B" w14:textId="5CE0DE7C" w:rsidR="00156C1E" w:rsidRPr="00790FD9" w:rsidRDefault="00156C1E" w:rsidP="006D2A43">
            <w:pPr>
              <w:rPr>
                <w:sz w:val="16"/>
                <w:szCs w:val="16"/>
              </w:rPr>
            </w:pPr>
            <w:r w:rsidRPr="00790FD9">
              <w:rPr>
                <w:sz w:val="16"/>
                <w:szCs w:val="16"/>
              </w:rPr>
              <w:t>Cocoa</w:t>
            </w:r>
          </w:p>
        </w:tc>
      </w:tr>
      <w:tr w:rsidR="001B335D" w:rsidRPr="00790FD9" w14:paraId="3666E712" w14:textId="77777777" w:rsidTr="00C53C71">
        <w:trPr>
          <w:trHeight w:val="1410"/>
        </w:trPr>
        <w:tc>
          <w:tcPr>
            <w:tcW w:w="1171" w:type="dxa"/>
            <w:vMerge w:val="restart"/>
          </w:tcPr>
          <w:p w14:paraId="6C022B2B" w14:textId="4138C43B" w:rsidR="001B335D" w:rsidRPr="00790FD9" w:rsidRDefault="001B335D" w:rsidP="006D2A43">
            <w:pPr>
              <w:rPr>
                <w:sz w:val="16"/>
                <w:szCs w:val="16"/>
              </w:rPr>
            </w:pPr>
            <w:r w:rsidRPr="00790FD9">
              <w:rPr>
                <w:sz w:val="16"/>
                <w:szCs w:val="16"/>
              </w:rPr>
              <w:t>Operational Feasibility</w:t>
            </w:r>
          </w:p>
        </w:tc>
        <w:tc>
          <w:tcPr>
            <w:tcW w:w="795" w:type="dxa"/>
            <w:vAlign w:val="center"/>
          </w:tcPr>
          <w:p w14:paraId="2A3EF03B" w14:textId="528B8955" w:rsidR="001B335D" w:rsidRPr="00790FD9" w:rsidRDefault="008C3B36" w:rsidP="00C53C71">
            <w:pPr>
              <w:rPr>
                <w:sz w:val="16"/>
                <w:szCs w:val="16"/>
              </w:rPr>
            </w:pPr>
            <w:r>
              <w:rPr>
                <w:sz w:val="16"/>
                <w:szCs w:val="16"/>
              </w:rPr>
              <w:t>50</w:t>
            </w:r>
            <w:r w:rsidR="001B335D" w:rsidRPr="00790FD9">
              <w:rPr>
                <w:sz w:val="16"/>
                <w:szCs w:val="16"/>
              </w:rPr>
              <w:t>%</w:t>
            </w:r>
          </w:p>
        </w:tc>
        <w:tc>
          <w:tcPr>
            <w:tcW w:w="1157" w:type="dxa"/>
            <w:shd w:val="clear" w:color="auto" w:fill="FFFF00"/>
          </w:tcPr>
          <w:p w14:paraId="4B92D895" w14:textId="3A4CB951" w:rsidR="001B335D" w:rsidRPr="00790FD9" w:rsidRDefault="001B335D" w:rsidP="000943CE">
            <w:pPr>
              <w:rPr>
                <w:sz w:val="16"/>
                <w:szCs w:val="16"/>
              </w:rPr>
            </w:pPr>
            <w:r w:rsidRPr="00790FD9">
              <w:rPr>
                <w:sz w:val="16"/>
                <w:szCs w:val="16"/>
              </w:rPr>
              <w:t>Uses styles to appear as a native application.</w:t>
            </w:r>
          </w:p>
        </w:tc>
        <w:tc>
          <w:tcPr>
            <w:tcW w:w="1113" w:type="dxa"/>
            <w:shd w:val="clear" w:color="auto" w:fill="CCFFCC"/>
          </w:tcPr>
          <w:p w14:paraId="5B8B9B1A" w14:textId="196319B3" w:rsidR="001B335D" w:rsidRPr="00790FD9" w:rsidRDefault="001B335D" w:rsidP="006D2A43">
            <w:pPr>
              <w:rPr>
                <w:sz w:val="16"/>
                <w:szCs w:val="16"/>
              </w:rPr>
            </w:pPr>
            <w:r w:rsidRPr="00790FD9">
              <w:rPr>
                <w:sz w:val="16"/>
                <w:szCs w:val="16"/>
              </w:rPr>
              <w:t>Uses truly native widgets.</w:t>
            </w:r>
          </w:p>
        </w:tc>
        <w:tc>
          <w:tcPr>
            <w:tcW w:w="1153" w:type="dxa"/>
            <w:shd w:val="clear" w:color="auto" w:fill="CCFFCC"/>
          </w:tcPr>
          <w:p w14:paraId="0627FA73" w14:textId="6170FF9E" w:rsidR="001B335D" w:rsidRPr="00790FD9" w:rsidRDefault="00E7703B" w:rsidP="006D2A43">
            <w:pPr>
              <w:rPr>
                <w:sz w:val="16"/>
                <w:szCs w:val="16"/>
              </w:rPr>
            </w:pPr>
            <w:r w:rsidRPr="00790FD9">
              <w:rPr>
                <w:sz w:val="16"/>
                <w:szCs w:val="16"/>
              </w:rPr>
              <w:t>Native Windows framework.</w:t>
            </w:r>
          </w:p>
        </w:tc>
        <w:tc>
          <w:tcPr>
            <w:tcW w:w="1157" w:type="dxa"/>
            <w:shd w:val="clear" w:color="auto" w:fill="FFFF00"/>
          </w:tcPr>
          <w:p w14:paraId="46BFCC0B" w14:textId="5C4E0D35" w:rsidR="001B335D" w:rsidRPr="00790FD9" w:rsidRDefault="001B335D" w:rsidP="006D2A43">
            <w:pPr>
              <w:rPr>
                <w:sz w:val="16"/>
                <w:szCs w:val="16"/>
              </w:rPr>
            </w:pPr>
            <w:r w:rsidRPr="00790FD9">
              <w:rPr>
                <w:sz w:val="16"/>
                <w:szCs w:val="16"/>
              </w:rPr>
              <w:t>Uses themes to appear as a native application.</w:t>
            </w:r>
          </w:p>
        </w:tc>
        <w:tc>
          <w:tcPr>
            <w:tcW w:w="1157" w:type="dxa"/>
            <w:shd w:val="clear" w:color="auto" w:fill="FFFF00"/>
          </w:tcPr>
          <w:p w14:paraId="470399A9" w14:textId="42054C04" w:rsidR="001B335D" w:rsidRPr="00790FD9" w:rsidRDefault="001B335D" w:rsidP="006D2A43">
            <w:pPr>
              <w:rPr>
                <w:sz w:val="16"/>
                <w:szCs w:val="16"/>
              </w:rPr>
            </w:pPr>
            <w:r w:rsidRPr="00790FD9">
              <w:rPr>
                <w:sz w:val="16"/>
                <w:szCs w:val="16"/>
              </w:rPr>
              <w:t>Uses themes to appear as a native application. Requires JRE to be installed.</w:t>
            </w:r>
          </w:p>
        </w:tc>
        <w:tc>
          <w:tcPr>
            <w:tcW w:w="1153" w:type="dxa"/>
            <w:shd w:val="clear" w:color="auto" w:fill="CCFFCC"/>
          </w:tcPr>
          <w:p w14:paraId="702AD629" w14:textId="470B3FD1" w:rsidR="001B335D" w:rsidRPr="00790FD9" w:rsidRDefault="00E7703B" w:rsidP="006D2A43">
            <w:pPr>
              <w:rPr>
                <w:sz w:val="16"/>
                <w:szCs w:val="16"/>
              </w:rPr>
            </w:pPr>
            <w:r w:rsidRPr="00790FD9">
              <w:rPr>
                <w:sz w:val="16"/>
                <w:szCs w:val="16"/>
              </w:rPr>
              <w:t>Native Mac OS X framework.</w:t>
            </w:r>
          </w:p>
        </w:tc>
      </w:tr>
      <w:tr w:rsidR="001B335D" w:rsidRPr="00790FD9" w14:paraId="721B3BE9" w14:textId="77777777" w:rsidTr="00C53C71">
        <w:trPr>
          <w:trHeight w:val="144"/>
        </w:trPr>
        <w:tc>
          <w:tcPr>
            <w:tcW w:w="1171" w:type="dxa"/>
            <w:vMerge/>
          </w:tcPr>
          <w:p w14:paraId="3B28DD4A" w14:textId="77777777" w:rsidR="001B335D" w:rsidRPr="00790FD9" w:rsidRDefault="001B335D" w:rsidP="006D2A43">
            <w:pPr>
              <w:rPr>
                <w:sz w:val="16"/>
                <w:szCs w:val="16"/>
              </w:rPr>
            </w:pPr>
          </w:p>
        </w:tc>
        <w:tc>
          <w:tcPr>
            <w:tcW w:w="795" w:type="dxa"/>
            <w:vAlign w:val="bottom"/>
          </w:tcPr>
          <w:p w14:paraId="29BE268B" w14:textId="1BF34499" w:rsidR="001B335D" w:rsidRPr="00790FD9" w:rsidRDefault="00FB5C89" w:rsidP="00FB5C89">
            <w:pPr>
              <w:rPr>
                <w:sz w:val="16"/>
                <w:szCs w:val="16"/>
              </w:rPr>
            </w:pPr>
            <w:r w:rsidRPr="00790FD9">
              <w:rPr>
                <w:sz w:val="16"/>
                <w:szCs w:val="16"/>
              </w:rPr>
              <w:t>Score:</w:t>
            </w:r>
          </w:p>
        </w:tc>
        <w:tc>
          <w:tcPr>
            <w:tcW w:w="1157" w:type="dxa"/>
            <w:shd w:val="clear" w:color="auto" w:fill="FFFF00"/>
            <w:vAlign w:val="bottom"/>
          </w:tcPr>
          <w:p w14:paraId="7ED960FC" w14:textId="45DE9F88" w:rsidR="001B335D" w:rsidRPr="00790FD9" w:rsidRDefault="00790FD9" w:rsidP="00790FD9">
            <w:pPr>
              <w:jc w:val="right"/>
              <w:rPr>
                <w:sz w:val="16"/>
                <w:szCs w:val="16"/>
              </w:rPr>
            </w:pPr>
            <w:r>
              <w:rPr>
                <w:sz w:val="16"/>
                <w:szCs w:val="16"/>
              </w:rPr>
              <w:t>75</w:t>
            </w:r>
          </w:p>
        </w:tc>
        <w:tc>
          <w:tcPr>
            <w:tcW w:w="1113" w:type="dxa"/>
            <w:shd w:val="clear" w:color="auto" w:fill="CCFFCC"/>
            <w:vAlign w:val="bottom"/>
          </w:tcPr>
          <w:p w14:paraId="746A901D" w14:textId="3FE4CBCA" w:rsidR="001B335D" w:rsidRPr="00790FD9" w:rsidRDefault="00790FD9" w:rsidP="00790FD9">
            <w:pPr>
              <w:jc w:val="right"/>
              <w:rPr>
                <w:sz w:val="16"/>
                <w:szCs w:val="16"/>
              </w:rPr>
            </w:pPr>
            <w:r>
              <w:rPr>
                <w:sz w:val="16"/>
                <w:szCs w:val="16"/>
              </w:rPr>
              <w:t>100</w:t>
            </w:r>
          </w:p>
        </w:tc>
        <w:tc>
          <w:tcPr>
            <w:tcW w:w="1153" w:type="dxa"/>
            <w:shd w:val="clear" w:color="auto" w:fill="CCFFCC"/>
            <w:vAlign w:val="bottom"/>
          </w:tcPr>
          <w:p w14:paraId="3727B062" w14:textId="7B4D8FD4" w:rsidR="001B335D" w:rsidRPr="00790FD9" w:rsidRDefault="00790FD9" w:rsidP="00790FD9">
            <w:pPr>
              <w:jc w:val="right"/>
              <w:rPr>
                <w:sz w:val="16"/>
                <w:szCs w:val="16"/>
              </w:rPr>
            </w:pPr>
            <w:r>
              <w:rPr>
                <w:sz w:val="16"/>
                <w:szCs w:val="16"/>
              </w:rPr>
              <w:t>100</w:t>
            </w:r>
          </w:p>
        </w:tc>
        <w:tc>
          <w:tcPr>
            <w:tcW w:w="1157" w:type="dxa"/>
            <w:shd w:val="clear" w:color="auto" w:fill="FFFF00"/>
            <w:vAlign w:val="bottom"/>
          </w:tcPr>
          <w:p w14:paraId="08A65F38" w14:textId="3E299C46" w:rsidR="001B335D" w:rsidRPr="00790FD9" w:rsidRDefault="00790FD9" w:rsidP="00790FD9">
            <w:pPr>
              <w:jc w:val="right"/>
              <w:rPr>
                <w:sz w:val="16"/>
                <w:szCs w:val="16"/>
              </w:rPr>
            </w:pPr>
            <w:r>
              <w:rPr>
                <w:sz w:val="16"/>
                <w:szCs w:val="16"/>
              </w:rPr>
              <w:t>75</w:t>
            </w:r>
          </w:p>
        </w:tc>
        <w:tc>
          <w:tcPr>
            <w:tcW w:w="1157" w:type="dxa"/>
            <w:shd w:val="clear" w:color="auto" w:fill="FFFF00"/>
            <w:vAlign w:val="bottom"/>
          </w:tcPr>
          <w:p w14:paraId="719FA2FC" w14:textId="43701061" w:rsidR="001B335D" w:rsidRPr="00790FD9" w:rsidRDefault="00790FD9" w:rsidP="00790FD9">
            <w:pPr>
              <w:jc w:val="right"/>
              <w:rPr>
                <w:sz w:val="16"/>
                <w:szCs w:val="16"/>
              </w:rPr>
            </w:pPr>
            <w:r>
              <w:rPr>
                <w:sz w:val="16"/>
                <w:szCs w:val="16"/>
              </w:rPr>
              <w:t>75</w:t>
            </w:r>
          </w:p>
        </w:tc>
        <w:tc>
          <w:tcPr>
            <w:tcW w:w="1153" w:type="dxa"/>
            <w:shd w:val="clear" w:color="auto" w:fill="CCFFCC"/>
            <w:vAlign w:val="bottom"/>
          </w:tcPr>
          <w:p w14:paraId="143C8DDE" w14:textId="5DD98BAC" w:rsidR="001B335D" w:rsidRPr="00790FD9" w:rsidRDefault="00790FD9" w:rsidP="00790FD9">
            <w:pPr>
              <w:jc w:val="right"/>
              <w:rPr>
                <w:sz w:val="16"/>
                <w:szCs w:val="16"/>
              </w:rPr>
            </w:pPr>
            <w:r>
              <w:rPr>
                <w:sz w:val="16"/>
                <w:szCs w:val="16"/>
              </w:rPr>
              <w:t>100</w:t>
            </w:r>
          </w:p>
        </w:tc>
      </w:tr>
      <w:tr w:rsidR="001B335D" w:rsidRPr="00790FD9" w14:paraId="1EBFA2DD" w14:textId="77777777" w:rsidTr="00C53C71">
        <w:trPr>
          <w:trHeight w:val="560"/>
        </w:trPr>
        <w:tc>
          <w:tcPr>
            <w:tcW w:w="1171" w:type="dxa"/>
            <w:vMerge w:val="restart"/>
          </w:tcPr>
          <w:p w14:paraId="24BB60E7" w14:textId="39CCED71" w:rsidR="001B335D" w:rsidRPr="00790FD9" w:rsidRDefault="001B335D" w:rsidP="006D2A43">
            <w:pPr>
              <w:rPr>
                <w:sz w:val="16"/>
                <w:szCs w:val="16"/>
              </w:rPr>
            </w:pPr>
            <w:r w:rsidRPr="00790FD9">
              <w:rPr>
                <w:sz w:val="16"/>
                <w:szCs w:val="16"/>
              </w:rPr>
              <w:t>Technical Feasibility</w:t>
            </w:r>
          </w:p>
        </w:tc>
        <w:tc>
          <w:tcPr>
            <w:tcW w:w="795" w:type="dxa"/>
            <w:vAlign w:val="center"/>
          </w:tcPr>
          <w:p w14:paraId="43813CB5" w14:textId="48B9670B" w:rsidR="001B335D" w:rsidRPr="00790FD9" w:rsidRDefault="008C3B36" w:rsidP="00C53C71">
            <w:pPr>
              <w:rPr>
                <w:sz w:val="16"/>
                <w:szCs w:val="16"/>
              </w:rPr>
            </w:pPr>
            <w:r>
              <w:rPr>
                <w:sz w:val="16"/>
                <w:szCs w:val="16"/>
              </w:rPr>
              <w:t>20</w:t>
            </w:r>
            <w:r w:rsidR="001B335D" w:rsidRPr="00790FD9">
              <w:rPr>
                <w:sz w:val="16"/>
                <w:szCs w:val="16"/>
              </w:rPr>
              <w:t>%</w:t>
            </w:r>
          </w:p>
        </w:tc>
        <w:tc>
          <w:tcPr>
            <w:tcW w:w="1157" w:type="dxa"/>
            <w:shd w:val="clear" w:color="auto" w:fill="CCFFCC"/>
          </w:tcPr>
          <w:p w14:paraId="5002CDD6" w14:textId="159C1297" w:rsidR="001B335D" w:rsidRPr="00790FD9" w:rsidRDefault="00E7703B" w:rsidP="006D2A43">
            <w:pPr>
              <w:rPr>
                <w:sz w:val="16"/>
                <w:szCs w:val="16"/>
              </w:rPr>
            </w:pPr>
            <w:r w:rsidRPr="00790FD9">
              <w:rPr>
                <w:sz w:val="16"/>
                <w:szCs w:val="16"/>
              </w:rPr>
              <w:t>Robust framework.</w:t>
            </w:r>
          </w:p>
        </w:tc>
        <w:tc>
          <w:tcPr>
            <w:tcW w:w="1113" w:type="dxa"/>
            <w:shd w:val="clear" w:color="auto" w:fill="FFFF00"/>
          </w:tcPr>
          <w:p w14:paraId="169F5BAB" w14:textId="5485F130" w:rsidR="001B335D" w:rsidRPr="00790FD9" w:rsidRDefault="00E7703B" w:rsidP="006D2A43">
            <w:pPr>
              <w:rPr>
                <w:sz w:val="16"/>
                <w:szCs w:val="16"/>
              </w:rPr>
            </w:pPr>
            <w:r w:rsidRPr="00790FD9">
              <w:rPr>
                <w:sz w:val="16"/>
                <w:szCs w:val="16"/>
              </w:rPr>
              <w:t>Only for GUI, must find external libraries.</w:t>
            </w:r>
          </w:p>
        </w:tc>
        <w:tc>
          <w:tcPr>
            <w:tcW w:w="1153" w:type="dxa"/>
            <w:shd w:val="clear" w:color="auto" w:fill="FFFF00"/>
          </w:tcPr>
          <w:p w14:paraId="77AC4DDF" w14:textId="58919F45" w:rsidR="001B335D" w:rsidRPr="00790FD9" w:rsidRDefault="00E7703B" w:rsidP="006D2A43">
            <w:pPr>
              <w:rPr>
                <w:sz w:val="16"/>
                <w:szCs w:val="16"/>
              </w:rPr>
            </w:pPr>
            <w:r w:rsidRPr="00790FD9">
              <w:rPr>
                <w:sz w:val="16"/>
                <w:szCs w:val="16"/>
              </w:rPr>
              <w:t xml:space="preserve">Robust framework. </w:t>
            </w:r>
            <w:r w:rsidR="001B335D" w:rsidRPr="00790FD9">
              <w:rPr>
                <w:sz w:val="16"/>
                <w:szCs w:val="16"/>
              </w:rPr>
              <w:t>Not cross-platfo</w:t>
            </w:r>
            <w:r w:rsidR="00373344" w:rsidRPr="00790FD9">
              <w:rPr>
                <w:sz w:val="16"/>
                <w:szCs w:val="16"/>
              </w:rPr>
              <w:t>rm.</w:t>
            </w:r>
          </w:p>
        </w:tc>
        <w:tc>
          <w:tcPr>
            <w:tcW w:w="1157" w:type="dxa"/>
            <w:shd w:val="clear" w:color="auto" w:fill="CCFFCC"/>
          </w:tcPr>
          <w:p w14:paraId="28345288" w14:textId="1B79F011" w:rsidR="001B335D" w:rsidRPr="00790FD9" w:rsidRDefault="00373344" w:rsidP="006D2A43">
            <w:pPr>
              <w:rPr>
                <w:sz w:val="16"/>
                <w:szCs w:val="16"/>
              </w:rPr>
            </w:pPr>
            <w:r w:rsidRPr="00790FD9">
              <w:rPr>
                <w:sz w:val="16"/>
                <w:szCs w:val="16"/>
              </w:rPr>
              <w:t>Robust framework.</w:t>
            </w:r>
          </w:p>
        </w:tc>
        <w:tc>
          <w:tcPr>
            <w:tcW w:w="1157" w:type="dxa"/>
            <w:shd w:val="clear" w:color="auto" w:fill="CCFFCC"/>
          </w:tcPr>
          <w:p w14:paraId="7A4F023F" w14:textId="75060156" w:rsidR="001B335D" w:rsidRPr="00790FD9" w:rsidRDefault="00373344" w:rsidP="006D2A43">
            <w:pPr>
              <w:rPr>
                <w:sz w:val="16"/>
                <w:szCs w:val="16"/>
              </w:rPr>
            </w:pPr>
            <w:r w:rsidRPr="00790FD9">
              <w:rPr>
                <w:sz w:val="16"/>
                <w:szCs w:val="16"/>
              </w:rPr>
              <w:t>Robust framework.</w:t>
            </w:r>
          </w:p>
        </w:tc>
        <w:tc>
          <w:tcPr>
            <w:tcW w:w="1153" w:type="dxa"/>
            <w:shd w:val="clear" w:color="auto" w:fill="800000"/>
          </w:tcPr>
          <w:p w14:paraId="441618BB" w14:textId="59E41C78" w:rsidR="001B335D" w:rsidRPr="00790FD9" w:rsidRDefault="00790FD9" w:rsidP="00C53C71">
            <w:pPr>
              <w:rPr>
                <w:sz w:val="16"/>
                <w:szCs w:val="16"/>
              </w:rPr>
            </w:pPr>
            <w:r>
              <w:rPr>
                <w:sz w:val="16"/>
                <w:szCs w:val="16"/>
              </w:rPr>
              <w:t xml:space="preserve">Robust framework. </w:t>
            </w:r>
            <w:r w:rsidR="00373344" w:rsidRPr="00790FD9">
              <w:rPr>
                <w:sz w:val="16"/>
                <w:szCs w:val="16"/>
              </w:rPr>
              <w:t>No</w:t>
            </w:r>
            <w:r w:rsidR="00C53C71">
              <w:rPr>
                <w:sz w:val="16"/>
                <w:szCs w:val="16"/>
              </w:rPr>
              <w:t xml:space="preserve"> Windows support.</w:t>
            </w:r>
          </w:p>
        </w:tc>
      </w:tr>
      <w:tr w:rsidR="001B335D" w:rsidRPr="00790FD9" w14:paraId="71478ABE" w14:textId="77777777" w:rsidTr="00C53C71">
        <w:trPr>
          <w:trHeight w:val="144"/>
        </w:trPr>
        <w:tc>
          <w:tcPr>
            <w:tcW w:w="1171" w:type="dxa"/>
            <w:vMerge/>
          </w:tcPr>
          <w:p w14:paraId="6B1B0361" w14:textId="77777777" w:rsidR="001B335D" w:rsidRPr="00790FD9" w:rsidRDefault="001B335D" w:rsidP="006D2A43">
            <w:pPr>
              <w:rPr>
                <w:sz w:val="16"/>
                <w:szCs w:val="16"/>
              </w:rPr>
            </w:pPr>
          </w:p>
        </w:tc>
        <w:tc>
          <w:tcPr>
            <w:tcW w:w="795" w:type="dxa"/>
            <w:vAlign w:val="bottom"/>
          </w:tcPr>
          <w:p w14:paraId="065D8638" w14:textId="1157B77A" w:rsidR="001B335D" w:rsidRPr="00790FD9" w:rsidRDefault="00FB5C89" w:rsidP="00790FD9">
            <w:pPr>
              <w:rPr>
                <w:sz w:val="16"/>
                <w:szCs w:val="16"/>
              </w:rPr>
            </w:pPr>
            <w:r w:rsidRPr="00790FD9">
              <w:rPr>
                <w:sz w:val="16"/>
                <w:szCs w:val="16"/>
              </w:rPr>
              <w:t>Score:</w:t>
            </w:r>
          </w:p>
        </w:tc>
        <w:tc>
          <w:tcPr>
            <w:tcW w:w="1157" w:type="dxa"/>
            <w:shd w:val="clear" w:color="auto" w:fill="CCFFCC"/>
            <w:vAlign w:val="bottom"/>
          </w:tcPr>
          <w:p w14:paraId="4CF2CE10" w14:textId="7DD03400" w:rsidR="001B335D" w:rsidRPr="00790FD9" w:rsidRDefault="00790FD9" w:rsidP="00790FD9">
            <w:pPr>
              <w:jc w:val="right"/>
              <w:rPr>
                <w:sz w:val="16"/>
                <w:szCs w:val="16"/>
              </w:rPr>
            </w:pPr>
            <w:r>
              <w:rPr>
                <w:sz w:val="16"/>
                <w:szCs w:val="16"/>
              </w:rPr>
              <w:t>100</w:t>
            </w:r>
          </w:p>
        </w:tc>
        <w:tc>
          <w:tcPr>
            <w:tcW w:w="1113" w:type="dxa"/>
            <w:shd w:val="clear" w:color="auto" w:fill="FFFF00"/>
            <w:vAlign w:val="bottom"/>
          </w:tcPr>
          <w:p w14:paraId="19D80CBD" w14:textId="53142E18" w:rsidR="001B335D" w:rsidRPr="00790FD9" w:rsidRDefault="00790FD9" w:rsidP="00790FD9">
            <w:pPr>
              <w:jc w:val="right"/>
              <w:rPr>
                <w:sz w:val="16"/>
                <w:szCs w:val="16"/>
              </w:rPr>
            </w:pPr>
            <w:r>
              <w:rPr>
                <w:sz w:val="16"/>
                <w:szCs w:val="16"/>
              </w:rPr>
              <w:t>75</w:t>
            </w:r>
          </w:p>
        </w:tc>
        <w:tc>
          <w:tcPr>
            <w:tcW w:w="1153" w:type="dxa"/>
            <w:shd w:val="clear" w:color="auto" w:fill="FFFF00"/>
            <w:vAlign w:val="bottom"/>
          </w:tcPr>
          <w:p w14:paraId="106D68BC" w14:textId="53546D71" w:rsidR="001B335D" w:rsidRPr="00790FD9" w:rsidRDefault="00790FD9" w:rsidP="00790FD9">
            <w:pPr>
              <w:jc w:val="right"/>
              <w:rPr>
                <w:sz w:val="16"/>
                <w:szCs w:val="16"/>
              </w:rPr>
            </w:pPr>
            <w:r>
              <w:rPr>
                <w:sz w:val="16"/>
                <w:szCs w:val="16"/>
              </w:rPr>
              <w:t>75</w:t>
            </w:r>
          </w:p>
        </w:tc>
        <w:tc>
          <w:tcPr>
            <w:tcW w:w="1157" w:type="dxa"/>
            <w:shd w:val="clear" w:color="auto" w:fill="CCFFCC"/>
            <w:vAlign w:val="bottom"/>
          </w:tcPr>
          <w:p w14:paraId="50579F01" w14:textId="276BE7EE" w:rsidR="001B335D" w:rsidRPr="00790FD9" w:rsidRDefault="00790FD9" w:rsidP="00790FD9">
            <w:pPr>
              <w:jc w:val="right"/>
              <w:rPr>
                <w:sz w:val="16"/>
                <w:szCs w:val="16"/>
              </w:rPr>
            </w:pPr>
            <w:r>
              <w:rPr>
                <w:sz w:val="16"/>
                <w:szCs w:val="16"/>
              </w:rPr>
              <w:t>100</w:t>
            </w:r>
          </w:p>
        </w:tc>
        <w:tc>
          <w:tcPr>
            <w:tcW w:w="1157" w:type="dxa"/>
            <w:shd w:val="clear" w:color="auto" w:fill="CCFFCC"/>
            <w:vAlign w:val="bottom"/>
          </w:tcPr>
          <w:p w14:paraId="4C7BD7BB" w14:textId="71AD4C15" w:rsidR="001B335D" w:rsidRPr="00790FD9" w:rsidRDefault="00790FD9" w:rsidP="00790FD9">
            <w:pPr>
              <w:jc w:val="right"/>
              <w:rPr>
                <w:sz w:val="16"/>
                <w:szCs w:val="16"/>
              </w:rPr>
            </w:pPr>
            <w:r>
              <w:rPr>
                <w:sz w:val="16"/>
                <w:szCs w:val="16"/>
              </w:rPr>
              <w:t>100</w:t>
            </w:r>
          </w:p>
        </w:tc>
        <w:tc>
          <w:tcPr>
            <w:tcW w:w="1153" w:type="dxa"/>
            <w:shd w:val="clear" w:color="auto" w:fill="800000"/>
            <w:vAlign w:val="bottom"/>
          </w:tcPr>
          <w:p w14:paraId="46101021" w14:textId="59C63697" w:rsidR="001B335D" w:rsidRPr="00790FD9" w:rsidRDefault="00C53C71" w:rsidP="00790FD9">
            <w:pPr>
              <w:jc w:val="right"/>
              <w:rPr>
                <w:sz w:val="16"/>
                <w:szCs w:val="16"/>
              </w:rPr>
            </w:pPr>
            <w:r>
              <w:rPr>
                <w:sz w:val="16"/>
                <w:szCs w:val="16"/>
              </w:rPr>
              <w:t>0</w:t>
            </w:r>
          </w:p>
        </w:tc>
      </w:tr>
      <w:tr w:rsidR="00FB5C89" w:rsidRPr="00790FD9" w14:paraId="05FC84DE" w14:textId="77777777" w:rsidTr="00C53C71">
        <w:trPr>
          <w:trHeight w:val="1550"/>
        </w:trPr>
        <w:tc>
          <w:tcPr>
            <w:tcW w:w="1171" w:type="dxa"/>
            <w:vMerge w:val="restart"/>
          </w:tcPr>
          <w:p w14:paraId="39FD81D1" w14:textId="5E2E54EA" w:rsidR="00FB5C89" w:rsidRPr="00790FD9" w:rsidRDefault="00FB5C89" w:rsidP="006D2A43">
            <w:pPr>
              <w:rPr>
                <w:sz w:val="16"/>
                <w:szCs w:val="16"/>
              </w:rPr>
            </w:pPr>
            <w:r w:rsidRPr="00790FD9">
              <w:rPr>
                <w:sz w:val="16"/>
                <w:szCs w:val="16"/>
              </w:rPr>
              <w:t>Schedule Feasibility</w:t>
            </w:r>
          </w:p>
        </w:tc>
        <w:tc>
          <w:tcPr>
            <w:tcW w:w="795" w:type="dxa"/>
            <w:vAlign w:val="center"/>
          </w:tcPr>
          <w:p w14:paraId="4D69F38F" w14:textId="6B1B7793" w:rsidR="00FB5C89" w:rsidRPr="00790FD9" w:rsidRDefault="008C3B36" w:rsidP="00C53C71">
            <w:pPr>
              <w:rPr>
                <w:sz w:val="16"/>
                <w:szCs w:val="16"/>
              </w:rPr>
            </w:pPr>
            <w:r>
              <w:rPr>
                <w:sz w:val="16"/>
                <w:szCs w:val="16"/>
              </w:rPr>
              <w:t>30</w:t>
            </w:r>
            <w:r w:rsidR="00FB5C89" w:rsidRPr="00790FD9">
              <w:rPr>
                <w:sz w:val="16"/>
                <w:szCs w:val="16"/>
              </w:rPr>
              <w:t>%</w:t>
            </w:r>
          </w:p>
        </w:tc>
        <w:tc>
          <w:tcPr>
            <w:tcW w:w="1157" w:type="dxa"/>
            <w:shd w:val="clear" w:color="auto" w:fill="CCFFCC"/>
          </w:tcPr>
          <w:p w14:paraId="74B19D79" w14:textId="25F1AC25" w:rsidR="00FB5C89" w:rsidRPr="00790FD9" w:rsidRDefault="00FB5C89" w:rsidP="007A3AAE">
            <w:pPr>
              <w:rPr>
                <w:sz w:val="16"/>
                <w:szCs w:val="16"/>
              </w:rPr>
            </w:pPr>
            <w:r w:rsidRPr="00790FD9">
              <w:rPr>
                <w:sz w:val="16"/>
                <w:szCs w:val="16"/>
              </w:rPr>
              <w:t>No foreseeable problems with the proposed schedule.</w:t>
            </w:r>
          </w:p>
        </w:tc>
        <w:tc>
          <w:tcPr>
            <w:tcW w:w="1113" w:type="dxa"/>
            <w:shd w:val="clear" w:color="auto" w:fill="FFFF00"/>
          </w:tcPr>
          <w:p w14:paraId="5CF313B5" w14:textId="312256A6" w:rsidR="00FB5C89" w:rsidRPr="00790FD9" w:rsidRDefault="00FB5C89" w:rsidP="00FB5C89">
            <w:pPr>
              <w:rPr>
                <w:sz w:val="16"/>
                <w:szCs w:val="16"/>
              </w:rPr>
            </w:pPr>
            <w:r w:rsidRPr="00790FD9">
              <w:rPr>
                <w:sz w:val="16"/>
                <w:szCs w:val="16"/>
              </w:rPr>
              <w:t>Only for GUI, time will need to be spent finding additional libraries.</w:t>
            </w:r>
          </w:p>
        </w:tc>
        <w:tc>
          <w:tcPr>
            <w:tcW w:w="1153" w:type="dxa"/>
            <w:shd w:val="clear" w:color="auto" w:fill="CCFFCC"/>
          </w:tcPr>
          <w:p w14:paraId="0423FD08" w14:textId="3F23D86F" w:rsidR="00FB5C89" w:rsidRPr="00790FD9" w:rsidRDefault="00FB5C89" w:rsidP="006D2A43">
            <w:pPr>
              <w:rPr>
                <w:sz w:val="16"/>
                <w:szCs w:val="16"/>
              </w:rPr>
            </w:pPr>
            <w:r w:rsidRPr="00790FD9">
              <w:rPr>
                <w:sz w:val="16"/>
                <w:szCs w:val="16"/>
              </w:rPr>
              <w:t>No foreseeable problems with the proposed schedule.</w:t>
            </w:r>
          </w:p>
        </w:tc>
        <w:tc>
          <w:tcPr>
            <w:tcW w:w="1157" w:type="dxa"/>
            <w:shd w:val="clear" w:color="auto" w:fill="CCFFCC"/>
          </w:tcPr>
          <w:p w14:paraId="73AEDFDD" w14:textId="0D2171D2" w:rsidR="00FB5C89" w:rsidRPr="00790FD9" w:rsidRDefault="00FB5C89" w:rsidP="006D2A43">
            <w:pPr>
              <w:rPr>
                <w:sz w:val="16"/>
                <w:szCs w:val="16"/>
              </w:rPr>
            </w:pPr>
            <w:r w:rsidRPr="00790FD9">
              <w:rPr>
                <w:sz w:val="16"/>
                <w:szCs w:val="16"/>
              </w:rPr>
              <w:t>No foreseeable problems with the proposed schedule.</w:t>
            </w:r>
          </w:p>
        </w:tc>
        <w:tc>
          <w:tcPr>
            <w:tcW w:w="1157" w:type="dxa"/>
            <w:shd w:val="clear" w:color="auto" w:fill="CCFFCC"/>
          </w:tcPr>
          <w:p w14:paraId="16CF17D3" w14:textId="40B2F1A0" w:rsidR="00FB5C89" w:rsidRPr="00790FD9" w:rsidRDefault="00FB5C89" w:rsidP="006D2A43">
            <w:pPr>
              <w:rPr>
                <w:sz w:val="16"/>
                <w:szCs w:val="16"/>
              </w:rPr>
            </w:pPr>
            <w:r w:rsidRPr="00790FD9">
              <w:rPr>
                <w:sz w:val="16"/>
                <w:szCs w:val="16"/>
              </w:rPr>
              <w:t>No foreseeable problems with the proposed schedule.</w:t>
            </w:r>
          </w:p>
        </w:tc>
        <w:tc>
          <w:tcPr>
            <w:tcW w:w="1153" w:type="dxa"/>
            <w:shd w:val="clear" w:color="auto" w:fill="CCFFCC"/>
          </w:tcPr>
          <w:p w14:paraId="21D1BAEB" w14:textId="1ACCD5EF" w:rsidR="00FB5C89" w:rsidRPr="00790FD9" w:rsidRDefault="00FB5C89" w:rsidP="006D2A43">
            <w:pPr>
              <w:rPr>
                <w:sz w:val="16"/>
                <w:szCs w:val="16"/>
              </w:rPr>
            </w:pPr>
            <w:r w:rsidRPr="00790FD9">
              <w:rPr>
                <w:sz w:val="16"/>
                <w:szCs w:val="16"/>
              </w:rPr>
              <w:t>No foreseeable problems with the proposed schedule.</w:t>
            </w:r>
          </w:p>
        </w:tc>
      </w:tr>
      <w:tr w:rsidR="00FB5C89" w:rsidRPr="00790FD9" w14:paraId="42C3D7F3" w14:textId="77777777" w:rsidTr="00C53C71">
        <w:trPr>
          <w:trHeight w:val="144"/>
        </w:trPr>
        <w:tc>
          <w:tcPr>
            <w:tcW w:w="1171" w:type="dxa"/>
            <w:vMerge/>
          </w:tcPr>
          <w:p w14:paraId="48161FC6" w14:textId="77777777" w:rsidR="00FB5C89" w:rsidRPr="00790FD9" w:rsidRDefault="00FB5C89" w:rsidP="006D2A43">
            <w:pPr>
              <w:rPr>
                <w:sz w:val="16"/>
                <w:szCs w:val="16"/>
              </w:rPr>
            </w:pPr>
          </w:p>
        </w:tc>
        <w:tc>
          <w:tcPr>
            <w:tcW w:w="795" w:type="dxa"/>
            <w:vAlign w:val="bottom"/>
          </w:tcPr>
          <w:p w14:paraId="13CDC95F" w14:textId="1B440755" w:rsidR="00FB5C89" w:rsidRPr="00790FD9" w:rsidRDefault="00FB5C89" w:rsidP="00790FD9">
            <w:pPr>
              <w:rPr>
                <w:sz w:val="16"/>
                <w:szCs w:val="16"/>
              </w:rPr>
            </w:pPr>
            <w:r w:rsidRPr="00790FD9">
              <w:rPr>
                <w:sz w:val="16"/>
                <w:szCs w:val="16"/>
              </w:rPr>
              <w:t>Score:</w:t>
            </w:r>
          </w:p>
        </w:tc>
        <w:tc>
          <w:tcPr>
            <w:tcW w:w="1157" w:type="dxa"/>
            <w:shd w:val="clear" w:color="auto" w:fill="CCFFCC"/>
            <w:vAlign w:val="bottom"/>
          </w:tcPr>
          <w:p w14:paraId="1B1E7A4B" w14:textId="57E050CD" w:rsidR="00FB5C89" w:rsidRPr="00790FD9" w:rsidRDefault="00790FD9" w:rsidP="00790FD9">
            <w:pPr>
              <w:jc w:val="right"/>
              <w:rPr>
                <w:sz w:val="16"/>
                <w:szCs w:val="16"/>
              </w:rPr>
            </w:pPr>
            <w:r>
              <w:rPr>
                <w:sz w:val="16"/>
                <w:szCs w:val="16"/>
              </w:rPr>
              <w:t>100</w:t>
            </w:r>
          </w:p>
        </w:tc>
        <w:tc>
          <w:tcPr>
            <w:tcW w:w="1113" w:type="dxa"/>
            <w:shd w:val="clear" w:color="auto" w:fill="FFFF00"/>
            <w:vAlign w:val="bottom"/>
          </w:tcPr>
          <w:p w14:paraId="65CEEFAC" w14:textId="5A47C2C0" w:rsidR="00FB5C89" w:rsidRPr="00790FD9" w:rsidRDefault="00790FD9" w:rsidP="00790FD9">
            <w:pPr>
              <w:jc w:val="right"/>
              <w:rPr>
                <w:sz w:val="16"/>
                <w:szCs w:val="16"/>
              </w:rPr>
            </w:pPr>
            <w:r>
              <w:rPr>
                <w:sz w:val="16"/>
                <w:szCs w:val="16"/>
              </w:rPr>
              <w:t>75</w:t>
            </w:r>
          </w:p>
        </w:tc>
        <w:tc>
          <w:tcPr>
            <w:tcW w:w="1153" w:type="dxa"/>
            <w:shd w:val="clear" w:color="auto" w:fill="CCFFCC"/>
            <w:vAlign w:val="bottom"/>
          </w:tcPr>
          <w:p w14:paraId="4ECD9112" w14:textId="403FB543" w:rsidR="00FB5C89" w:rsidRPr="00790FD9" w:rsidRDefault="00790FD9" w:rsidP="00790FD9">
            <w:pPr>
              <w:jc w:val="right"/>
              <w:rPr>
                <w:sz w:val="16"/>
                <w:szCs w:val="16"/>
              </w:rPr>
            </w:pPr>
            <w:r>
              <w:rPr>
                <w:sz w:val="16"/>
                <w:szCs w:val="16"/>
              </w:rPr>
              <w:t>100</w:t>
            </w:r>
          </w:p>
        </w:tc>
        <w:tc>
          <w:tcPr>
            <w:tcW w:w="1157" w:type="dxa"/>
            <w:shd w:val="clear" w:color="auto" w:fill="CCFFCC"/>
            <w:vAlign w:val="bottom"/>
          </w:tcPr>
          <w:p w14:paraId="3F43357B" w14:textId="6719AE2B" w:rsidR="00FB5C89" w:rsidRPr="00790FD9" w:rsidRDefault="00790FD9" w:rsidP="00790FD9">
            <w:pPr>
              <w:jc w:val="right"/>
              <w:rPr>
                <w:sz w:val="16"/>
                <w:szCs w:val="16"/>
              </w:rPr>
            </w:pPr>
            <w:r>
              <w:rPr>
                <w:sz w:val="16"/>
                <w:szCs w:val="16"/>
              </w:rPr>
              <w:t>100</w:t>
            </w:r>
          </w:p>
        </w:tc>
        <w:tc>
          <w:tcPr>
            <w:tcW w:w="1157" w:type="dxa"/>
            <w:shd w:val="clear" w:color="auto" w:fill="CCFFCC"/>
            <w:vAlign w:val="bottom"/>
          </w:tcPr>
          <w:p w14:paraId="106796A3" w14:textId="5F3B97DD" w:rsidR="00FB5C89" w:rsidRPr="00790FD9" w:rsidRDefault="00790FD9" w:rsidP="00790FD9">
            <w:pPr>
              <w:jc w:val="right"/>
              <w:rPr>
                <w:sz w:val="16"/>
                <w:szCs w:val="16"/>
              </w:rPr>
            </w:pPr>
            <w:r>
              <w:rPr>
                <w:sz w:val="16"/>
                <w:szCs w:val="16"/>
              </w:rPr>
              <w:t>100</w:t>
            </w:r>
          </w:p>
        </w:tc>
        <w:tc>
          <w:tcPr>
            <w:tcW w:w="1153" w:type="dxa"/>
            <w:shd w:val="clear" w:color="auto" w:fill="CCFFCC"/>
            <w:vAlign w:val="bottom"/>
          </w:tcPr>
          <w:p w14:paraId="710AB4B8" w14:textId="0C3DD6E0" w:rsidR="00FB5C89" w:rsidRPr="00790FD9" w:rsidRDefault="00790FD9" w:rsidP="00790FD9">
            <w:pPr>
              <w:jc w:val="right"/>
              <w:rPr>
                <w:sz w:val="16"/>
                <w:szCs w:val="16"/>
              </w:rPr>
            </w:pPr>
            <w:r>
              <w:rPr>
                <w:sz w:val="16"/>
                <w:szCs w:val="16"/>
              </w:rPr>
              <w:t>100</w:t>
            </w:r>
          </w:p>
        </w:tc>
      </w:tr>
      <w:tr w:rsidR="00FB5C89" w:rsidRPr="00790FD9" w14:paraId="19176EA8" w14:textId="77777777" w:rsidTr="00C53C71">
        <w:tc>
          <w:tcPr>
            <w:tcW w:w="1171" w:type="dxa"/>
          </w:tcPr>
          <w:p w14:paraId="4381F4AB" w14:textId="327C8C12" w:rsidR="00FB5C89" w:rsidRPr="00790FD9" w:rsidRDefault="00FB5C89" w:rsidP="006D2A43">
            <w:pPr>
              <w:rPr>
                <w:sz w:val="16"/>
                <w:szCs w:val="16"/>
              </w:rPr>
            </w:pPr>
            <w:r w:rsidRPr="00790FD9">
              <w:rPr>
                <w:sz w:val="16"/>
                <w:szCs w:val="16"/>
              </w:rPr>
              <w:t>Total</w:t>
            </w:r>
          </w:p>
        </w:tc>
        <w:tc>
          <w:tcPr>
            <w:tcW w:w="795" w:type="dxa"/>
          </w:tcPr>
          <w:p w14:paraId="6B940A8D" w14:textId="25D8A0A8" w:rsidR="00FB5C89" w:rsidRPr="00790FD9" w:rsidRDefault="00FB5C89" w:rsidP="006D2A43">
            <w:pPr>
              <w:rPr>
                <w:sz w:val="16"/>
                <w:szCs w:val="16"/>
              </w:rPr>
            </w:pPr>
            <w:r w:rsidRPr="00790FD9">
              <w:rPr>
                <w:sz w:val="16"/>
                <w:szCs w:val="16"/>
              </w:rPr>
              <w:t>100%</w:t>
            </w:r>
          </w:p>
        </w:tc>
        <w:tc>
          <w:tcPr>
            <w:tcW w:w="1157" w:type="dxa"/>
            <w:shd w:val="clear" w:color="auto" w:fill="FFFF00"/>
          </w:tcPr>
          <w:p w14:paraId="2965B989" w14:textId="44DC25E4" w:rsidR="00FB5C89" w:rsidRPr="00790FD9" w:rsidRDefault="008C3B36" w:rsidP="00C53C71">
            <w:pPr>
              <w:jc w:val="right"/>
              <w:rPr>
                <w:sz w:val="16"/>
                <w:szCs w:val="16"/>
              </w:rPr>
            </w:pPr>
            <w:r>
              <w:rPr>
                <w:sz w:val="16"/>
                <w:szCs w:val="16"/>
              </w:rPr>
              <w:t>87.5</w:t>
            </w:r>
          </w:p>
        </w:tc>
        <w:tc>
          <w:tcPr>
            <w:tcW w:w="1113" w:type="dxa"/>
            <w:shd w:val="clear" w:color="auto" w:fill="FFFF00"/>
          </w:tcPr>
          <w:p w14:paraId="3E8B8F6A" w14:textId="29F427AC" w:rsidR="00FB5C89" w:rsidRPr="00790FD9" w:rsidRDefault="008C3B36" w:rsidP="00C53C71">
            <w:pPr>
              <w:jc w:val="right"/>
              <w:rPr>
                <w:sz w:val="16"/>
                <w:szCs w:val="16"/>
              </w:rPr>
            </w:pPr>
            <w:r>
              <w:rPr>
                <w:sz w:val="16"/>
                <w:szCs w:val="16"/>
              </w:rPr>
              <w:t>87.5</w:t>
            </w:r>
          </w:p>
        </w:tc>
        <w:tc>
          <w:tcPr>
            <w:tcW w:w="1153" w:type="dxa"/>
            <w:shd w:val="clear" w:color="auto" w:fill="CCFFCC"/>
          </w:tcPr>
          <w:p w14:paraId="0F9B43DC" w14:textId="4974F258" w:rsidR="00FB5C89" w:rsidRPr="00790FD9" w:rsidRDefault="00A27CEE" w:rsidP="00C53C71">
            <w:pPr>
              <w:jc w:val="right"/>
              <w:rPr>
                <w:sz w:val="16"/>
                <w:szCs w:val="16"/>
              </w:rPr>
            </w:pPr>
            <w:r>
              <w:rPr>
                <w:sz w:val="16"/>
                <w:szCs w:val="16"/>
              </w:rPr>
              <w:t>95</w:t>
            </w:r>
          </w:p>
        </w:tc>
        <w:tc>
          <w:tcPr>
            <w:tcW w:w="1157" w:type="dxa"/>
            <w:shd w:val="clear" w:color="auto" w:fill="FFFF00"/>
          </w:tcPr>
          <w:p w14:paraId="5286F92E" w14:textId="5FF4FA94" w:rsidR="00FB5C89" w:rsidRPr="00790FD9" w:rsidRDefault="00A27CEE" w:rsidP="00C53C71">
            <w:pPr>
              <w:jc w:val="right"/>
              <w:rPr>
                <w:sz w:val="16"/>
                <w:szCs w:val="16"/>
              </w:rPr>
            </w:pPr>
            <w:r>
              <w:rPr>
                <w:sz w:val="16"/>
                <w:szCs w:val="16"/>
              </w:rPr>
              <w:t>87.5</w:t>
            </w:r>
          </w:p>
        </w:tc>
        <w:tc>
          <w:tcPr>
            <w:tcW w:w="1157" w:type="dxa"/>
            <w:shd w:val="clear" w:color="auto" w:fill="FFFF00"/>
          </w:tcPr>
          <w:p w14:paraId="1F1244A3" w14:textId="68A029A0" w:rsidR="00FB5C89" w:rsidRPr="00790FD9" w:rsidRDefault="00A27CEE" w:rsidP="00C53C71">
            <w:pPr>
              <w:jc w:val="right"/>
              <w:rPr>
                <w:sz w:val="16"/>
                <w:szCs w:val="16"/>
              </w:rPr>
            </w:pPr>
            <w:r>
              <w:rPr>
                <w:sz w:val="16"/>
                <w:szCs w:val="16"/>
              </w:rPr>
              <w:t>87.5</w:t>
            </w:r>
          </w:p>
        </w:tc>
        <w:tc>
          <w:tcPr>
            <w:tcW w:w="1153" w:type="dxa"/>
            <w:shd w:val="clear" w:color="auto" w:fill="800000"/>
          </w:tcPr>
          <w:p w14:paraId="1ADFDC69" w14:textId="6D768463" w:rsidR="00FB5C89" w:rsidRPr="00790FD9" w:rsidRDefault="00C53C71" w:rsidP="00C53C71">
            <w:pPr>
              <w:jc w:val="right"/>
              <w:rPr>
                <w:sz w:val="16"/>
                <w:szCs w:val="16"/>
              </w:rPr>
            </w:pPr>
            <w:r>
              <w:rPr>
                <w:sz w:val="16"/>
                <w:szCs w:val="16"/>
              </w:rPr>
              <w:t>80</w:t>
            </w:r>
          </w:p>
        </w:tc>
      </w:tr>
    </w:tbl>
    <w:p w14:paraId="1C6A9714" w14:textId="5E5FEAA9" w:rsidR="006D2A43" w:rsidRDefault="006D2A43" w:rsidP="006D2A43"/>
    <w:p w14:paraId="403295AF" w14:textId="77777777" w:rsidR="006D2A43" w:rsidRDefault="006D2A43" w:rsidP="006D2A43">
      <w:pPr>
        <w:pStyle w:val="Heading2"/>
      </w:pPr>
      <w:bookmarkStart w:id="24" w:name="_Toc252393671"/>
      <w:r>
        <w:t>Appendix C – Cost Matrix</w:t>
      </w:r>
      <w:bookmarkEnd w:id="24"/>
    </w:p>
    <w:p w14:paraId="6FA535FC" w14:textId="3A7A9995" w:rsidR="006D2A43" w:rsidRDefault="00792A5B" w:rsidP="006D2A43">
      <w:r>
        <w:t>There are no costs associated with this project.</w:t>
      </w:r>
    </w:p>
    <w:p w14:paraId="3014F577" w14:textId="77777777" w:rsidR="006D2A43" w:rsidRDefault="006D2A43" w:rsidP="006D2A43">
      <w:pPr>
        <w:pStyle w:val="Heading2"/>
      </w:pPr>
      <w:bookmarkStart w:id="25" w:name="_Toc252393672"/>
      <w:r>
        <w:t>Appendix D – Diary of Meetings</w:t>
      </w:r>
      <w:bookmarkEnd w:id="25"/>
    </w:p>
    <w:p w14:paraId="2F19A5E1" w14:textId="63E93931" w:rsidR="006D2A43" w:rsidRDefault="00792A5B" w:rsidP="006D2A43">
      <w:r w:rsidRPr="00792A5B">
        <w:t>January 14, 2014 - The client described the project’s requirements and goals.</w:t>
      </w:r>
    </w:p>
    <w:p w14:paraId="05FD85CE" w14:textId="77777777" w:rsidR="006D2A43" w:rsidRDefault="006D2A43" w:rsidP="006D2A43">
      <w:pPr>
        <w:pStyle w:val="Heading1"/>
      </w:pPr>
      <w:bookmarkStart w:id="26" w:name="_Toc252393673"/>
      <w:r>
        <w:t>References</w:t>
      </w:r>
      <w:bookmarkEnd w:id="26"/>
    </w:p>
    <w:p w14:paraId="494DF7BE" w14:textId="7E21FB1D" w:rsidR="00AA3FD4" w:rsidRDefault="0023637F" w:rsidP="0023637F">
      <w:pPr>
        <w:pStyle w:val="ListParagraph"/>
        <w:numPr>
          <w:ilvl w:val="0"/>
          <w:numId w:val="11"/>
        </w:numPr>
      </w:pPr>
      <w:r>
        <w:t xml:space="preserve">Qt Project. </w:t>
      </w:r>
      <w:hyperlink r:id="rId13" w:history="1">
        <w:r w:rsidRPr="007439DF">
          <w:rPr>
            <w:rStyle w:val="Hyperlink"/>
          </w:rPr>
          <w:t>http://www.qt-project.org</w:t>
        </w:r>
      </w:hyperlink>
    </w:p>
    <w:p w14:paraId="007579C1" w14:textId="0BDB0B5F" w:rsidR="0023637F" w:rsidRDefault="0023637F" w:rsidP="0023637F">
      <w:pPr>
        <w:pStyle w:val="ListParagraph"/>
        <w:numPr>
          <w:ilvl w:val="0"/>
          <w:numId w:val="11"/>
        </w:numPr>
      </w:pPr>
      <w:r>
        <w:t xml:space="preserve">MATLAB – The Language of Technical Computing. </w:t>
      </w:r>
      <w:hyperlink r:id="rId14" w:history="1">
        <w:r w:rsidRPr="007439DF">
          <w:rPr>
            <w:rStyle w:val="Hyperlink"/>
          </w:rPr>
          <w:t>http://www.mathworks.com/products/matlab/</w:t>
        </w:r>
      </w:hyperlink>
    </w:p>
    <w:p w14:paraId="59A57F82" w14:textId="39FD7B90" w:rsidR="0023637F" w:rsidRDefault="0023637F" w:rsidP="0023637F">
      <w:pPr>
        <w:pStyle w:val="ListParagraph"/>
        <w:numPr>
          <w:ilvl w:val="0"/>
          <w:numId w:val="11"/>
        </w:numPr>
      </w:pPr>
      <w:r>
        <w:t xml:space="preserve">Windows Presentation Foundation. </w:t>
      </w:r>
      <w:hyperlink r:id="rId15" w:history="1">
        <w:r w:rsidRPr="007439DF">
          <w:rPr>
            <w:rStyle w:val="Hyperlink"/>
          </w:rPr>
          <w:t>http://msdn.microsoft.com/en-us/library/ms754130(v=vs.110).aspx</w:t>
        </w:r>
      </w:hyperlink>
    </w:p>
    <w:p w14:paraId="555B6BC3" w14:textId="43118466" w:rsidR="0023637F" w:rsidRDefault="0023637F" w:rsidP="0023637F">
      <w:pPr>
        <w:pStyle w:val="ListParagraph"/>
        <w:numPr>
          <w:ilvl w:val="0"/>
          <w:numId w:val="11"/>
        </w:numPr>
      </w:pPr>
      <w:r>
        <w:t xml:space="preserve">The GTK+ Project. </w:t>
      </w:r>
      <w:hyperlink r:id="rId16" w:history="1">
        <w:r w:rsidRPr="007439DF">
          <w:rPr>
            <w:rStyle w:val="Hyperlink"/>
          </w:rPr>
          <w:t>http://www.gtk.org</w:t>
        </w:r>
      </w:hyperlink>
    </w:p>
    <w:p w14:paraId="0C3DA27F" w14:textId="34EE3E72" w:rsidR="0023637F" w:rsidRDefault="0023637F" w:rsidP="0023637F">
      <w:pPr>
        <w:pStyle w:val="ListParagraph"/>
        <w:numPr>
          <w:ilvl w:val="0"/>
          <w:numId w:val="11"/>
        </w:numPr>
      </w:pPr>
      <w:r>
        <w:t xml:space="preserve">wxWidgets. </w:t>
      </w:r>
      <w:hyperlink r:id="rId17" w:history="1">
        <w:r w:rsidRPr="007439DF">
          <w:rPr>
            <w:rStyle w:val="Hyperlink"/>
          </w:rPr>
          <w:t>http://wxwidgets.org</w:t>
        </w:r>
      </w:hyperlink>
    </w:p>
    <w:p w14:paraId="1AC306FB" w14:textId="45DA8C38" w:rsidR="0023637F" w:rsidRDefault="0023637F" w:rsidP="0023637F">
      <w:pPr>
        <w:pStyle w:val="ListParagraph"/>
        <w:numPr>
          <w:ilvl w:val="0"/>
          <w:numId w:val="11"/>
        </w:numPr>
      </w:pPr>
      <w:r>
        <w:t xml:space="preserve">A Swing Architecture Overview. </w:t>
      </w:r>
      <w:hyperlink r:id="rId18" w:history="1">
        <w:r w:rsidRPr="007439DF">
          <w:rPr>
            <w:rStyle w:val="Hyperlink"/>
          </w:rPr>
          <w:t>http://www.oracle.com/technetwork/java/architecture-142923.html</w:t>
        </w:r>
      </w:hyperlink>
    </w:p>
    <w:p w14:paraId="7ADE4870" w14:textId="5EF6B931" w:rsidR="0023637F" w:rsidRDefault="0023637F" w:rsidP="0023637F">
      <w:pPr>
        <w:pStyle w:val="ListParagraph"/>
        <w:numPr>
          <w:ilvl w:val="0"/>
          <w:numId w:val="11"/>
        </w:numPr>
      </w:pPr>
      <w:r>
        <w:t xml:space="preserve">Cocoa – OS X Technology Overview – Apple Developer. </w:t>
      </w:r>
      <w:hyperlink r:id="rId19" w:history="1">
        <w:r w:rsidRPr="007439DF">
          <w:rPr>
            <w:rStyle w:val="Hyperlink"/>
          </w:rPr>
          <w:t>https://developer.apple.com/technologies/mac/cocoa.html</w:t>
        </w:r>
      </w:hyperlink>
    </w:p>
    <w:p w14:paraId="549454A2" w14:textId="77777777" w:rsidR="0023637F" w:rsidRPr="006D2A43" w:rsidRDefault="0023637F" w:rsidP="0023637F"/>
    <w:sectPr w:rsidR="0023637F" w:rsidRPr="006D2A43" w:rsidSect="00734FA6">
      <w:footerReference w:type="default" r:id="rId2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55CD0" w14:textId="77777777" w:rsidR="006B6CE1" w:rsidRDefault="006B6CE1" w:rsidP="00376BD3">
      <w:r>
        <w:separator/>
      </w:r>
    </w:p>
  </w:endnote>
  <w:endnote w:type="continuationSeparator" w:id="0">
    <w:p w14:paraId="5E1048CE" w14:textId="77777777" w:rsidR="006B6CE1" w:rsidRDefault="006B6CE1" w:rsidP="0037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726DB" w14:textId="77777777" w:rsidR="006B6CE1" w:rsidRDefault="006B6CE1"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7A5FB2" w14:textId="77777777" w:rsidR="006B6CE1" w:rsidRDefault="006B6CE1" w:rsidP="00734FA6">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CB61C17" w14:textId="77777777" w:rsidR="006B6CE1" w:rsidRDefault="006B6CE1" w:rsidP="00734FA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BD50C" w14:textId="77777777" w:rsidR="006B6CE1" w:rsidRDefault="006B6CE1"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6068E567" w14:textId="77777777" w:rsidR="006B6CE1" w:rsidRDefault="006B6CE1" w:rsidP="00734FA6">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C4E3B" w14:textId="77777777" w:rsidR="006B6CE1" w:rsidRDefault="006B6CE1" w:rsidP="00734FA6">
    <w:pPr>
      <w:pStyle w:val="Footer"/>
      <w:ind w:right="360"/>
      <w:jc w:val="right"/>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D48EB" w14:textId="77777777" w:rsidR="006B6CE1" w:rsidRDefault="006B6CE1"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4137F">
      <w:rPr>
        <w:rStyle w:val="PageNumber"/>
        <w:noProof/>
      </w:rPr>
      <w:t>6</w:t>
    </w:r>
    <w:r>
      <w:rPr>
        <w:rStyle w:val="PageNumber"/>
      </w:rPr>
      <w:fldChar w:fldCharType="end"/>
    </w:r>
  </w:p>
  <w:p w14:paraId="0B63346B" w14:textId="77777777" w:rsidR="006B6CE1" w:rsidRDefault="006B6CE1" w:rsidP="00734FA6">
    <w:pPr>
      <w:pStyle w:val="Footer"/>
      <w:ind w:right="360"/>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9A265" w14:textId="77777777" w:rsidR="006B6CE1" w:rsidRDefault="006B6CE1" w:rsidP="00376BD3">
      <w:r>
        <w:separator/>
      </w:r>
    </w:p>
  </w:footnote>
  <w:footnote w:type="continuationSeparator" w:id="0">
    <w:p w14:paraId="2F0D4F57" w14:textId="77777777" w:rsidR="006B6CE1" w:rsidRDefault="006B6CE1" w:rsidP="00376B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6611D"/>
    <w:multiLevelType w:val="hybridMultilevel"/>
    <w:tmpl w:val="A776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441C3B"/>
    <w:multiLevelType w:val="multilevel"/>
    <w:tmpl w:val="C562E1CC"/>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710234"/>
    <w:multiLevelType w:val="hybridMultilevel"/>
    <w:tmpl w:val="7D72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C5573A"/>
    <w:multiLevelType w:val="hybridMultilevel"/>
    <w:tmpl w:val="30EA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C17BC5"/>
    <w:multiLevelType w:val="multilevel"/>
    <w:tmpl w:val="6A3E2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37107C5"/>
    <w:multiLevelType w:val="hybridMultilevel"/>
    <w:tmpl w:val="9EC6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520872"/>
    <w:multiLevelType w:val="hybridMultilevel"/>
    <w:tmpl w:val="55368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537486"/>
    <w:multiLevelType w:val="hybridMultilevel"/>
    <w:tmpl w:val="6A3E2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904125"/>
    <w:multiLevelType w:val="hybridMultilevel"/>
    <w:tmpl w:val="03EA9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1E0702"/>
    <w:multiLevelType w:val="hybridMultilevel"/>
    <w:tmpl w:val="EB722D58"/>
    <w:lvl w:ilvl="0" w:tplc="90B6FF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D673D97"/>
    <w:multiLevelType w:val="multilevel"/>
    <w:tmpl w:val="0CC67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10"/>
  </w:num>
  <w:num w:numId="3">
    <w:abstractNumId w:val="6"/>
  </w:num>
  <w:num w:numId="4">
    <w:abstractNumId w:val="7"/>
  </w:num>
  <w:num w:numId="5">
    <w:abstractNumId w:val="2"/>
  </w:num>
  <w:num w:numId="6">
    <w:abstractNumId w:val="3"/>
  </w:num>
  <w:num w:numId="7">
    <w:abstractNumId w:val="5"/>
  </w:num>
  <w:num w:numId="8">
    <w:abstractNumId w:val="4"/>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3E"/>
    <w:rsid w:val="00017C43"/>
    <w:rsid w:val="000943CE"/>
    <w:rsid w:val="00156C1E"/>
    <w:rsid w:val="001B335D"/>
    <w:rsid w:val="001C1305"/>
    <w:rsid w:val="001E0C1A"/>
    <w:rsid w:val="0023637F"/>
    <w:rsid w:val="002A7325"/>
    <w:rsid w:val="002E2683"/>
    <w:rsid w:val="00373344"/>
    <w:rsid w:val="00376BD3"/>
    <w:rsid w:val="003912F7"/>
    <w:rsid w:val="003C6415"/>
    <w:rsid w:val="0044137F"/>
    <w:rsid w:val="00474113"/>
    <w:rsid w:val="005665F0"/>
    <w:rsid w:val="006867D4"/>
    <w:rsid w:val="006B107A"/>
    <w:rsid w:val="006B6CE1"/>
    <w:rsid w:val="006D2A43"/>
    <w:rsid w:val="0070721B"/>
    <w:rsid w:val="00734FA6"/>
    <w:rsid w:val="00790FD9"/>
    <w:rsid w:val="00792A5B"/>
    <w:rsid w:val="007A3AAE"/>
    <w:rsid w:val="00833E5B"/>
    <w:rsid w:val="008471C0"/>
    <w:rsid w:val="0088253E"/>
    <w:rsid w:val="00891851"/>
    <w:rsid w:val="008C3B36"/>
    <w:rsid w:val="00954D69"/>
    <w:rsid w:val="00970CF9"/>
    <w:rsid w:val="00974938"/>
    <w:rsid w:val="009A7E5F"/>
    <w:rsid w:val="009C7F69"/>
    <w:rsid w:val="00A27CEE"/>
    <w:rsid w:val="00A90F50"/>
    <w:rsid w:val="00AA3FD4"/>
    <w:rsid w:val="00AF75DB"/>
    <w:rsid w:val="00B1672D"/>
    <w:rsid w:val="00BD78CD"/>
    <w:rsid w:val="00C53C71"/>
    <w:rsid w:val="00C85C06"/>
    <w:rsid w:val="00D07016"/>
    <w:rsid w:val="00D3131C"/>
    <w:rsid w:val="00DE0914"/>
    <w:rsid w:val="00E7703B"/>
    <w:rsid w:val="00FB5C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E7C6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76BD3"/>
    <w:pPr>
      <w:keepNext/>
      <w:keepLines/>
      <w:numPr>
        <w:numId w:val="2"/>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76BD3"/>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BD3"/>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76BD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76BD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6BD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6BD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6BD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6BD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253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3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8253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88253E"/>
    <w:rPr>
      <w:rFonts w:asciiTheme="majorHAnsi" w:eastAsiaTheme="majorEastAsia" w:hAnsiTheme="majorHAnsi" w:cstheme="majorBidi"/>
      <w:i/>
      <w:iCs/>
      <w:color w:val="4F81BD" w:themeColor="accent1"/>
      <w:spacing w:val="15"/>
    </w:rPr>
  </w:style>
  <w:style w:type="character" w:customStyle="1" w:styleId="Heading1Char">
    <w:name w:val="Heading 1 Char"/>
    <w:basedOn w:val="DefaultParagraphFont"/>
    <w:link w:val="Heading1"/>
    <w:uiPriority w:val="9"/>
    <w:rsid w:val="00376BD3"/>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376BD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53E"/>
    <w:pPr>
      <w:ind w:left="720"/>
      <w:contextualSpacing/>
    </w:pPr>
  </w:style>
  <w:style w:type="character" w:customStyle="1" w:styleId="Heading3Char">
    <w:name w:val="Heading 3 Char"/>
    <w:basedOn w:val="DefaultParagraphFont"/>
    <w:link w:val="Heading3"/>
    <w:uiPriority w:val="9"/>
    <w:rsid w:val="00376BD3"/>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376BD3"/>
    <w:pPr>
      <w:numPr>
        <w:numId w:val="0"/>
      </w:numPr>
      <w:spacing w:line="276" w:lineRule="auto"/>
      <w:outlineLvl w:val="9"/>
    </w:pPr>
    <w:rPr>
      <w:color w:val="365F91" w:themeColor="accent1" w:themeShade="BF"/>
      <w:sz w:val="28"/>
      <w:szCs w:val="28"/>
    </w:rPr>
  </w:style>
  <w:style w:type="character" w:customStyle="1" w:styleId="Heading4Char">
    <w:name w:val="Heading 4 Char"/>
    <w:basedOn w:val="DefaultParagraphFont"/>
    <w:link w:val="Heading4"/>
    <w:uiPriority w:val="9"/>
    <w:semiHidden/>
    <w:rsid w:val="00376B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76B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76B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76B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76B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76BD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376BD3"/>
    <w:pPr>
      <w:spacing w:before="120"/>
    </w:pPr>
    <w:rPr>
      <w:b/>
    </w:rPr>
  </w:style>
  <w:style w:type="paragraph" w:styleId="TOC2">
    <w:name w:val="toc 2"/>
    <w:basedOn w:val="Normal"/>
    <w:next w:val="Normal"/>
    <w:autoRedefine/>
    <w:uiPriority w:val="39"/>
    <w:unhideWhenUsed/>
    <w:rsid w:val="00376BD3"/>
    <w:pPr>
      <w:ind w:left="240"/>
    </w:pPr>
    <w:rPr>
      <w:b/>
      <w:sz w:val="22"/>
      <w:szCs w:val="22"/>
    </w:rPr>
  </w:style>
  <w:style w:type="paragraph" w:styleId="TOC3">
    <w:name w:val="toc 3"/>
    <w:basedOn w:val="Normal"/>
    <w:next w:val="Normal"/>
    <w:autoRedefine/>
    <w:uiPriority w:val="39"/>
    <w:unhideWhenUsed/>
    <w:rsid w:val="00376BD3"/>
    <w:pPr>
      <w:ind w:left="480"/>
    </w:pPr>
    <w:rPr>
      <w:sz w:val="22"/>
      <w:szCs w:val="22"/>
    </w:rPr>
  </w:style>
  <w:style w:type="paragraph" w:styleId="TOC4">
    <w:name w:val="toc 4"/>
    <w:basedOn w:val="Normal"/>
    <w:next w:val="Normal"/>
    <w:autoRedefine/>
    <w:uiPriority w:val="39"/>
    <w:semiHidden/>
    <w:unhideWhenUsed/>
    <w:rsid w:val="00376BD3"/>
    <w:pPr>
      <w:ind w:left="720"/>
    </w:pPr>
    <w:rPr>
      <w:sz w:val="20"/>
      <w:szCs w:val="20"/>
    </w:rPr>
  </w:style>
  <w:style w:type="paragraph" w:styleId="TOC5">
    <w:name w:val="toc 5"/>
    <w:basedOn w:val="Normal"/>
    <w:next w:val="Normal"/>
    <w:autoRedefine/>
    <w:uiPriority w:val="39"/>
    <w:semiHidden/>
    <w:unhideWhenUsed/>
    <w:rsid w:val="00376BD3"/>
    <w:pPr>
      <w:ind w:left="960"/>
    </w:pPr>
    <w:rPr>
      <w:sz w:val="20"/>
      <w:szCs w:val="20"/>
    </w:rPr>
  </w:style>
  <w:style w:type="paragraph" w:styleId="TOC6">
    <w:name w:val="toc 6"/>
    <w:basedOn w:val="Normal"/>
    <w:next w:val="Normal"/>
    <w:autoRedefine/>
    <w:uiPriority w:val="39"/>
    <w:semiHidden/>
    <w:unhideWhenUsed/>
    <w:rsid w:val="00376BD3"/>
    <w:pPr>
      <w:ind w:left="1200"/>
    </w:pPr>
    <w:rPr>
      <w:sz w:val="20"/>
      <w:szCs w:val="20"/>
    </w:rPr>
  </w:style>
  <w:style w:type="paragraph" w:styleId="TOC7">
    <w:name w:val="toc 7"/>
    <w:basedOn w:val="Normal"/>
    <w:next w:val="Normal"/>
    <w:autoRedefine/>
    <w:uiPriority w:val="39"/>
    <w:semiHidden/>
    <w:unhideWhenUsed/>
    <w:rsid w:val="00376BD3"/>
    <w:pPr>
      <w:ind w:left="1440"/>
    </w:pPr>
    <w:rPr>
      <w:sz w:val="20"/>
      <w:szCs w:val="20"/>
    </w:rPr>
  </w:style>
  <w:style w:type="paragraph" w:styleId="TOC8">
    <w:name w:val="toc 8"/>
    <w:basedOn w:val="Normal"/>
    <w:next w:val="Normal"/>
    <w:autoRedefine/>
    <w:uiPriority w:val="39"/>
    <w:semiHidden/>
    <w:unhideWhenUsed/>
    <w:rsid w:val="00376BD3"/>
    <w:pPr>
      <w:ind w:left="1680"/>
    </w:pPr>
    <w:rPr>
      <w:sz w:val="20"/>
      <w:szCs w:val="20"/>
    </w:rPr>
  </w:style>
  <w:style w:type="paragraph" w:styleId="TOC9">
    <w:name w:val="toc 9"/>
    <w:basedOn w:val="Normal"/>
    <w:next w:val="Normal"/>
    <w:autoRedefine/>
    <w:uiPriority w:val="39"/>
    <w:semiHidden/>
    <w:unhideWhenUsed/>
    <w:rsid w:val="00376BD3"/>
    <w:pPr>
      <w:ind w:left="1920"/>
    </w:pPr>
    <w:rPr>
      <w:sz w:val="20"/>
      <w:szCs w:val="20"/>
    </w:rPr>
  </w:style>
  <w:style w:type="paragraph" w:styleId="Footer">
    <w:name w:val="footer"/>
    <w:basedOn w:val="Normal"/>
    <w:link w:val="FooterChar"/>
    <w:uiPriority w:val="99"/>
    <w:unhideWhenUsed/>
    <w:rsid w:val="00376BD3"/>
    <w:pPr>
      <w:tabs>
        <w:tab w:val="center" w:pos="4320"/>
        <w:tab w:val="right" w:pos="8640"/>
      </w:tabs>
    </w:pPr>
  </w:style>
  <w:style w:type="character" w:customStyle="1" w:styleId="FooterChar">
    <w:name w:val="Footer Char"/>
    <w:basedOn w:val="DefaultParagraphFont"/>
    <w:link w:val="Footer"/>
    <w:uiPriority w:val="99"/>
    <w:rsid w:val="00376BD3"/>
  </w:style>
  <w:style w:type="character" w:styleId="PageNumber">
    <w:name w:val="page number"/>
    <w:basedOn w:val="DefaultParagraphFont"/>
    <w:uiPriority w:val="99"/>
    <w:semiHidden/>
    <w:unhideWhenUsed/>
    <w:rsid w:val="00376BD3"/>
  </w:style>
  <w:style w:type="paragraph" w:styleId="BalloonText">
    <w:name w:val="Balloon Text"/>
    <w:basedOn w:val="Normal"/>
    <w:link w:val="BalloonTextChar"/>
    <w:uiPriority w:val="99"/>
    <w:semiHidden/>
    <w:unhideWhenUsed/>
    <w:rsid w:val="00376BD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76BD3"/>
    <w:rPr>
      <w:rFonts w:ascii="Lucida Grande" w:hAnsi="Lucida Grande" w:cs="Lucida Grande"/>
      <w:sz w:val="18"/>
      <w:szCs w:val="18"/>
    </w:rPr>
  </w:style>
  <w:style w:type="paragraph" w:styleId="Header">
    <w:name w:val="header"/>
    <w:basedOn w:val="Normal"/>
    <w:link w:val="HeaderChar"/>
    <w:uiPriority w:val="99"/>
    <w:unhideWhenUsed/>
    <w:rsid w:val="00376BD3"/>
    <w:pPr>
      <w:tabs>
        <w:tab w:val="center" w:pos="4320"/>
        <w:tab w:val="right" w:pos="8640"/>
      </w:tabs>
    </w:pPr>
  </w:style>
  <w:style w:type="character" w:customStyle="1" w:styleId="HeaderChar">
    <w:name w:val="Header Char"/>
    <w:basedOn w:val="DefaultParagraphFont"/>
    <w:link w:val="Header"/>
    <w:uiPriority w:val="99"/>
    <w:rsid w:val="00376BD3"/>
  </w:style>
  <w:style w:type="table" w:styleId="TableGrid">
    <w:name w:val="Table Grid"/>
    <w:basedOn w:val="TableNormal"/>
    <w:uiPriority w:val="59"/>
    <w:rsid w:val="00B16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970CF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70CF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70CF9"/>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70CF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70CF9"/>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70CF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
    <w:name w:val="Light List"/>
    <w:basedOn w:val="TableNormal"/>
    <w:uiPriority w:val="61"/>
    <w:rsid w:val="00970CF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Accent3">
    <w:name w:val="Medium Shading 2 Accent 3"/>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1">
    <w:name w:val="Medium Grid 2 Accent 1"/>
    <w:basedOn w:val="TableNormal"/>
    <w:uiPriority w:val="68"/>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970C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
    <w:name w:val="Dark List"/>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1">
    <w:name w:val="Colorful Grid Accent 1"/>
    <w:basedOn w:val="TableNormal"/>
    <w:uiPriority w:val="73"/>
    <w:rsid w:val="00970C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AA3FD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76BD3"/>
    <w:pPr>
      <w:keepNext/>
      <w:keepLines/>
      <w:numPr>
        <w:numId w:val="2"/>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76BD3"/>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BD3"/>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76BD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76BD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6BD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6BD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6BD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6BD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253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3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8253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88253E"/>
    <w:rPr>
      <w:rFonts w:asciiTheme="majorHAnsi" w:eastAsiaTheme="majorEastAsia" w:hAnsiTheme="majorHAnsi" w:cstheme="majorBidi"/>
      <w:i/>
      <w:iCs/>
      <w:color w:val="4F81BD" w:themeColor="accent1"/>
      <w:spacing w:val="15"/>
    </w:rPr>
  </w:style>
  <w:style w:type="character" w:customStyle="1" w:styleId="Heading1Char">
    <w:name w:val="Heading 1 Char"/>
    <w:basedOn w:val="DefaultParagraphFont"/>
    <w:link w:val="Heading1"/>
    <w:uiPriority w:val="9"/>
    <w:rsid w:val="00376BD3"/>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376BD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53E"/>
    <w:pPr>
      <w:ind w:left="720"/>
      <w:contextualSpacing/>
    </w:pPr>
  </w:style>
  <w:style w:type="character" w:customStyle="1" w:styleId="Heading3Char">
    <w:name w:val="Heading 3 Char"/>
    <w:basedOn w:val="DefaultParagraphFont"/>
    <w:link w:val="Heading3"/>
    <w:uiPriority w:val="9"/>
    <w:rsid w:val="00376BD3"/>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376BD3"/>
    <w:pPr>
      <w:numPr>
        <w:numId w:val="0"/>
      </w:numPr>
      <w:spacing w:line="276" w:lineRule="auto"/>
      <w:outlineLvl w:val="9"/>
    </w:pPr>
    <w:rPr>
      <w:color w:val="365F91" w:themeColor="accent1" w:themeShade="BF"/>
      <w:sz w:val="28"/>
      <w:szCs w:val="28"/>
    </w:rPr>
  </w:style>
  <w:style w:type="character" w:customStyle="1" w:styleId="Heading4Char">
    <w:name w:val="Heading 4 Char"/>
    <w:basedOn w:val="DefaultParagraphFont"/>
    <w:link w:val="Heading4"/>
    <w:uiPriority w:val="9"/>
    <w:semiHidden/>
    <w:rsid w:val="00376B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76B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76B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76B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76B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76BD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376BD3"/>
    <w:pPr>
      <w:spacing w:before="120"/>
    </w:pPr>
    <w:rPr>
      <w:b/>
    </w:rPr>
  </w:style>
  <w:style w:type="paragraph" w:styleId="TOC2">
    <w:name w:val="toc 2"/>
    <w:basedOn w:val="Normal"/>
    <w:next w:val="Normal"/>
    <w:autoRedefine/>
    <w:uiPriority w:val="39"/>
    <w:unhideWhenUsed/>
    <w:rsid w:val="00376BD3"/>
    <w:pPr>
      <w:ind w:left="240"/>
    </w:pPr>
    <w:rPr>
      <w:b/>
      <w:sz w:val="22"/>
      <w:szCs w:val="22"/>
    </w:rPr>
  </w:style>
  <w:style w:type="paragraph" w:styleId="TOC3">
    <w:name w:val="toc 3"/>
    <w:basedOn w:val="Normal"/>
    <w:next w:val="Normal"/>
    <w:autoRedefine/>
    <w:uiPriority w:val="39"/>
    <w:unhideWhenUsed/>
    <w:rsid w:val="00376BD3"/>
    <w:pPr>
      <w:ind w:left="480"/>
    </w:pPr>
    <w:rPr>
      <w:sz w:val="22"/>
      <w:szCs w:val="22"/>
    </w:rPr>
  </w:style>
  <w:style w:type="paragraph" w:styleId="TOC4">
    <w:name w:val="toc 4"/>
    <w:basedOn w:val="Normal"/>
    <w:next w:val="Normal"/>
    <w:autoRedefine/>
    <w:uiPriority w:val="39"/>
    <w:semiHidden/>
    <w:unhideWhenUsed/>
    <w:rsid w:val="00376BD3"/>
    <w:pPr>
      <w:ind w:left="720"/>
    </w:pPr>
    <w:rPr>
      <w:sz w:val="20"/>
      <w:szCs w:val="20"/>
    </w:rPr>
  </w:style>
  <w:style w:type="paragraph" w:styleId="TOC5">
    <w:name w:val="toc 5"/>
    <w:basedOn w:val="Normal"/>
    <w:next w:val="Normal"/>
    <w:autoRedefine/>
    <w:uiPriority w:val="39"/>
    <w:semiHidden/>
    <w:unhideWhenUsed/>
    <w:rsid w:val="00376BD3"/>
    <w:pPr>
      <w:ind w:left="960"/>
    </w:pPr>
    <w:rPr>
      <w:sz w:val="20"/>
      <w:szCs w:val="20"/>
    </w:rPr>
  </w:style>
  <w:style w:type="paragraph" w:styleId="TOC6">
    <w:name w:val="toc 6"/>
    <w:basedOn w:val="Normal"/>
    <w:next w:val="Normal"/>
    <w:autoRedefine/>
    <w:uiPriority w:val="39"/>
    <w:semiHidden/>
    <w:unhideWhenUsed/>
    <w:rsid w:val="00376BD3"/>
    <w:pPr>
      <w:ind w:left="1200"/>
    </w:pPr>
    <w:rPr>
      <w:sz w:val="20"/>
      <w:szCs w:val="20"/>
    </w:rPr>
  </w:style>
  <w:style w:type="paragraph" w:styleId="TOC7">
    <w:name w:val="toc 7"/>
    <w:basedOn w:val="Normal"/>
    <w:next w:val="Normal"/>
    <w:autoRedefine/>
    <w:uiPriority w:val="39"/>
    <w:semiHidden/>
    <w:unhideWhenUsed/>
    <w:rsid w:val="00376BD3"/>
    <w:pPr>
      <w:ind w:left="1440"/>
    </w:pPr>
    <w:rPr>
      <w:sz w:val="20"/>
      <w:szCs w:val="20"/>
    </w:rPr>
  </w:style>
  <w:style w:type="paragraph" w:styleId="TOC8">
    <w:name w:val="toc 8"/>
    <w:basedOn w:val="Normal"/>
    <w:next w:val="Normal"/>
    <w:autoRedefine/>
    <w:uiPriority w:val="39"/>
    <w:semiHidden/>
    <w:unhideWhenUsed/>
    <w:rsid w:val="00376BD3"/>
    <w:pPr>
      <w:ind w:left="1680"/>
    </w:pPr>
    <w:rPr>
      <w:sz w:val="20"/>
      <w:szCs w:val="20"/>
    </w:rPr>
  </w:style>
  <w:style w:type="paragraph" w:styleId="TOC9">
    <w:name w:val="toc 9"/>
    <w:basedOn w:val="Normal"/>
    <w:next w:val="Normal"/>
    <w:autoRedefine/>
    <w:uiPriority w:val="39"/>
    <w:semiHidden/>
    <w:unhideWhenUsed/>
    <w:rsid w:val="00376BD3"/>
    <w:pPr>
      <w:ind w:left="1920"/>
    </w:pPr>
    <w:rPr>
      <w:sz w:val="20"/>
      <w:szCs w:val="20"/>
    </w:rPr>
  </w:style>
  <w:style w:type="paragraph" w:styleId="Footer">
    <w:name w:val="footer"/>
    <w:basedOn w:val="Normal"/>
    <w:link w:val="FooterChar"/>
    <w:uiPriority w:val="99"/>
    <w:unhideWhenUsed/>
    <w:rsid w:val="00376BD3"/>
    <w:pPr>
      <w:tabs>
        <w:tab w:val="center" w:pos="4320"/>
        <w:tab w:val="right" w:pos="8640"/>
      </w:tabs>
    </w:pPr>
  </w:style>
  <w:style w:type="character" w:customStyle="1" w:styleId="FooterChar">
    <w:name w:val="Footer Char"/>
    <w:basedOn w:val="DefaultParagraphFont"/>
    <w:link w:val="Footer"/>
    <w:uiPriority w:val="99"/>
    <w:rsid w:val="00376BD3"/>
  </w:style>
  <w:style w:type="character" w:styleId="PageNumber">
    <w:name w:val="page number"/>
    <w:basedOn w:val="DefaultParagraphFont"/>
    <w:uiPriority w:val="99"/>
    <w:semiHidden/>
    <w:unhideWhenUsed/>
    <w:rsid w:val="00376BD3"/>
  </w:style>
  <w:style w:type="paragraph" w:styleId="BalloonText">
    <w:name w:val="Balloon Text"/>
    <w:basedOn w:val="Normal"/>
    <w:link w:val="BalloonTextChar"/>
    <w:uiPriority w:val="99"/>
    <w:semiHidden/>
    <w:unhideWhenUsed/>
    <w:rsid w:val="00376BD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76BD3"/>
    <w:rPr>
      <w:rFonts w:ascii="Lucida Grande" w:hAnsi="Lucida Grande" w:cs="Lucida Grande"/>
      <w:sz w:val="18"/>
      <w:szCs w:val="18"/>
    </w:rPr>
  </w:style>
  <w:style w:type="paragraph" w:styleId="Header">
    <w:name w:val="header"/>
    <w:basedOn w:val="Normal"/>
    <w:link w:val="HeaderChar"/>
    <w:uiPriority w:val="99"/>
    <w:unhideWhenUsed/>
    <w:rsid w:val="00376BD3"/>
    <w:pPr>
      <w:tabs>
        <w:tab w:val="center" w:pos="4320"/>
        <w:tab w:val="right" w:pos="8640"/>
      </w:tabs>
    </w:pPr>
  </w:style>
  <w:style w:type="character" w:customStyle="1" w:styleId="HeaderChar">
    <w:name w:val="Header Char"/>
    <w:basedOn w:val="DefaultParagraphFont"/>
    <w:link w:val="Header"/>
    <w:uiPriority w:val="99"/>
    <w:rsid w:val="00376BD3"/>
  </w:style>
  <w:style w:type="table" w:styleId="TableGrid">
    <w:name w:val="Table Grid"/>
    <w:basedOn w:val="TableNormal"/>
    <w:uiPriority w:val="59"/>
    <w:rsid w:val="00B16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970CF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70CF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70CF9"/>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70CF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70CF9"/>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70CF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
    <w:name w:val="Light List"/>
    <w:basedOn w:val="TableNormal"/>
    <w:uiPriority w:val="61"/>
    <w:rsid w:val="00970CF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Accent3">
    <w:name w:val="Medium Shading 2 Accent 3"/>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1">
    <w:name w:val="Medium Grid 2 Accent 1"/>
    <w:basedOn w:val="TableNormal"/>
    <w:uiPriority w:val="68"/>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970C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
    <w:name w:val="Dark List"/>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1">
    <w:name w:val="Colorful Grid Accent 1"/>
    <w:basedOn w:val="TableNormal"/>
    <w:uiPriority w:val="73"/>
    <w:rsid w:val="00970C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AA3F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footer" Target="footer4.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chart" Target="charts/chart1.xml"/><Relationship Id="rId13" Type="http://schemas.openxmlformats.org/officeDocument/2006/relationships/hyperlink" Target="http://www.qt-project.org" TargetMode="External"/><Relationship Id="rId14" Type="http://schemas.openxmlformats.org/officeDocument/2006/relationships/hyperlink" Target="http://www.mathworks.com/products/matlab/" TargetMode="External"/><Relationship Id="rId15" Type="http://schemas.openxmlformats.org/officeDocument/2006/relationships/hyperlink" Target="http://msdn.microsoft.com/en-us/library/ms754130(v=vs.110).aspx" TargetMode="External"/><Relationship Id="rId16" Type="http://schemas.openxmlformats.org/officeDocument/2006/relationships/hyperlink" Target="http://www.gtk.org" TargetMode="External"/><Relationship Id="rId17" Type="http://schemas.openxmlformats.org/officeDocument/2006/relationships/hyperlink" Target="http://wxwidgets.org" TargetMode="External"/><Relationship Id="rId18" Type="http://schemas.openxmlformats.org/officeDocument/2006/relationships/hyperlink" Target="http://www.oracle.com/technetwork/java/architecture-142923.html" TargetMode="External"/><Relationship Id="rId19" Type="http://schemas.openxmlformats.org/officeDocument/2006/relationships/hyperlink" Target="https://developer.apple.com/technologies/mac/cocoa.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josephgarcia:Documents:Gantt%20Chart%20(fir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stacked"/>
        <c:varyColors val="0"/>
        <c:ser>
          <c:idx val="0"/>
          <c:order val="0"/>
          <c:tx>
            <c:strRef>
              <c:f>Sheet1!$B$1</c:f>
              <c:strCache>
                <c:ptCount val="1"/>
                <c:pt idx="0">
                  <c:v>Start Date</c:v>
                </c:pt>
              </c:strCache>
            </c:strRef>
          </c:tx>
          <c:spPr>
            <a:noFill/>
            <a:ln w="3175" cmpd="sng">
              <a:noFill/>
              <a:prstDash val="sysDot"/>
            </a:ln>
            <a:effectLst/>
          </c:spPr>
          <c:invertIfNegative val="0"/>
          <c:cat>
            <c:strRef>
              <c:f>Sheet1!$A$2:$A$10</c:f>
              <c:strCache>
                <c:ptCount val="9"/>
                <c:pt idx="0">
                  <c:v>Feasability Study and Project Plan</c:v>
                </c:pt>
                <c:pt idx="1">
                  <c:v>Requirements Document</c:v>
                </c:pt>
                <c:pt idx="2">
                  <c:v>Design Document</c:v>
                </c:pt>
                <c:pt idx="3">
                  <c:v>Implementation and Unit Testing</c:v>
                </c:pt>
                <c:pt idx="4">
                  <c:v>Integration and System Testing</c:v>
                </c:pt>
                <c:pt idx="5">
                  <c:v>Poster</c:v>
                </c:pt>
                <c:pt idx="6">
                  <c:v>Final Presentation</c:v>
                </c:pt>
                <c:pt idx="7">
                  <c:v>Debugging and Code Refinement</c:v>
                </c:pt>
                <c:pt idx="8">
                  <c:v>Project Code and Related Documents</c:v>
                </c:pt>
              </c:strCache>
            </c:strRef>
          </c:cat>
          <c:val>
            <c:numRef>
              <c:f>Sheet1!$B$2:$B$10</c:f>
              <c:numCache>
                <c:formatCode>d\-mmm\-yy</c:formatCode>
                <c:ptCount val="9"/>
                <c:pt idx="0">
                  <c:v>41652.0</c:v>
                </c:pt>
                <c:pt idx="1">
                  <c:v>41666.0</c:v>
                </c:pt>
                <c:pt idx="2">
                  <c:v>41680.0</c:v>
                </c:pt>
                <c:pt idx="3">
                  <c:v>41694.0</c:v>
                </c:pt>
                <c:pt idx="4">
                  <c:v>41708.0</c:v>
                </c:pt>
                <c:pt idx="5">
                  <c:v>41722.0</c:v>
                </c:pt>
                <c:pt idx="6">
                  <c:v>41736.0</c:v>
                </c:pt>
                <c:pt idx="7">
                  <c:v>41736.0</c:v>
                </c:pt>
                <c:pt idx="8">
                  <c:v>41750.0</c:v>
                </c:pt>
              </c:numCache>
            </c:numRef>
          </c:val>
        </c:ser>
        <c:ser>
          <c:idx val="1"/>
          <c:order val="1"/>
          <c:tx>
            <c:strRef>
              <c:f>Sheet1!$C$1</c:f>
              <c:strCache>
                <c:ptCount val="1"/>
                <c:pt idx="0">
                  <c:v>Duration (in days)</c:v>
                </c:pt>
              </c:strCache>
            </c:strRef>
          </c:tx>
          <c:invertIfNegative val="0"/>
          <c:cat>
            <c:strRef>
              <c:f>Sheet1!$A$2:$A$10</c:f>
              <c:strCache>
                <c:ptCount val="9"/>
                <c:pt idx="0">
                  <c:v>Feasability Study and Project Plan</c:v>
                </c:pt>
                <c:pt idx="1">
                  <c:v>Requirements Document</c:v>
                </c:pt>
                <c:pt idx="2">
                  <c:v>Design Document</c:v>
                </c:pt>
                <c:pt idx="3">
                  <c:v>Implementation and Unit Testing</c:v>
                </c:pt>
                <c:pt idx="4">
                  <c:v>Integration and System Testing</c:v>
                </c:pt>
                <c:pt idx="5">
                  <c:v>Poster</c:v>
                </c:pt>
                <c:pt idx="6">
                  <c:v>Final Presentation</c:v>
                </c:pt>
                <c:pt idx="7">
                  <c:v>Debugging and Code Refinement</c:v>
                </c:pt>
                <c:pt idx="8">
                  <c:v>Project Code and Related Documents</c:v>
                </c:pt>
              </c:strCache>
            </c:strRef>
          </c:cat>
          <c:val>
            <c:numRef>
              <c:f>Sheet1!$C$2:$C$10</c:f>
              <c:numCache>
                <c:formatCode>General</c:formatCode>
                <c:ptCount val="9"/>
                <c:pt idx="0">
                  <c:v>21.0</c:v>
                </c:pt>
                <c:pt idx="1">
                  <c:v>21.0</c:v>
                </c:pt>
                <c:pt idx="2">
                  <c:v>21.0</c:v>
                </c:pt>
                <c:pt idx="3">
                  <c:v>21.0</c:v>
                </c:pt>
                <c:pt idx="4">
                  <c:v>21.0</c:v>
                </c:pt>
                <c:pt idx="5">
                  <c:v>21.0</c:v>
                </c:pt>
                <c:pt idx="6">
                  <c:v>14.0</c:v>
                </c:pt>
                <c:pt idx="7">
                  <c:v>18.0</c:v>
                </c:pt>
                <c:pt idx="8">
                  <c:v>4.0</c:v>
                </c:pt>
              </c:numCache>
            </c:numRef>
          </c:val>
        </c:ser>
        <c:ser>
          <c:idx val="2"/>
          <c:order val="2"/>
          <c:tx>
            <c:strRef>
              <c:f>Sheet1!$D$1</c:f>
              <c:strCache>
                <c:ptCount val="1"/>
                <c:pt idx="0">
                  <c:v>End Date</c:v>
                </c:pt>
              </c:strCache>
            </c:strRef>
          </c:tx>
          <c:spPr>
            <a:noFill/>
            <a:ln>
              <a:noFill/>
            </a:ln>
            <a:effectLst/>
          </c:spPr>
          <c:invertIfNegative val="0"/>
          <c:val>
            <c:numRef>
              <c:f>Sheet1!$D$2:$D$10</c:f>
              <c:numCache>
                <c:formatCode>d\-mmm\-yy</c:formatCode>
                <c:ptCount val="9"/>
                <c:pt idx="0">
                  <c:v>41673.0</c:v>
                </c:pt>
                <c:pt idx="1">
                  <c:v>41687.0</c:v>
                </c:pt>
                <c:pt idx="2">
                  <c:v>41701.0</c:v>
                </c:pt>
                <c:pt idx="3">
                  <c:v>41715.0</c:v>
                </c:pt>
                <c:pt idx="4">
                  <c:v>41729.0</c:v>
                </c:pt>
                <c:pt idx="5">
                  <c:v>41743.0</c:v>
                </c:pt>
                <c:pt idx="6">
                  <c:v>41750.0</c:v>
                </c:pt>
                <c:pt idx="7">
                  <c:v>41754.0</c:v>
                </c:pt>
                <c:pt idx="8">
                  <c:v>41754.0</c:v>
                </c:pt>
              </c:numCache>
            </c:numRef>
          </c:val>
        </c:ser>
        <c:dLbls>
          <c:showLegendKey val="0"/>
          <c:showVal val="0"/>
          <c:showCatName val="0"/>
          <c:showSerName val="0"/>
          <c:showPercent val="0"/>
          <c:showBubbleSize val="0"/>
        </c:dLbls>
        <c:gapWidth val="15"/>
        <c:overlap val="100"/>
        <c:axId val="-2104730504"/>
        <c:axId val="-2105559784"/>
      </c:barChart>
      <c:catAx>
        <c:axId val="-2104730504"/>
        <c:scaling>
          <c:orientation val="maxMin"/>
        </c:scaling>
        <c:delete val="0"/>
        <c:axPos val="l"/>
        <c:majorTickMark val="out"/>
        <c:minorTickMark val="none"/>
        <c:tickLblPos val="nextTo"/>
        <c:crossAx val="-2105559784"/>
        <c:crosses val="autoZero"/>
        <c:auto val="1"/>
        <c:lblAlgn val="ctr"/>
        <c:lblOffset val="100"/>
        <c:noMultiLvlLbl val="0"/>
      </c:catAx>
      <c:valAx>
        <c:axId val="-2105559784"/>
        <c:scaling>
          <c:orientation val="minMax"/>
          <c:max val="41754.0"/>
          <c:min val="41652.0"/>
        </c:scaling>
        <c:delete val="0"/>
        <c:axPos val="t"/>
        <c:majorGridlines/>
        <c:numFmt formatCode="d\-mmm\-yy" sourceLinked="1"/>
        <c:majorTickMark val="out"/>
        <c:minorTickMark val="none"/>
        <c:tickLblPos val="nextTo"/>
        <c:crossAx val="-2104730504"/>
        <c:crosses val="autoZero"/>
        <c:crossBetween val="between"/>
        <c:majorUnit val="14.0"/>
      </c:valAx>
      <c:dTable>
        <c:showHorzBorder val="1"/>
        <c:showVertBorder val="1"/>
        <c:showOutline val="1"/>
        <c:showKeys val="0"/>
      </c:dTable>
    </c:plotArea>
    <c:plotVisOnly val="1"/>
    <c:dispBlanksAs val="gap"/>
    <c:showDLblsOverMax val="0"/>
  </c:chart>
  <c:txPr>
    <a:bodyPr/>
    <a:lstStyle/>
    <a:p>
      <a:pPr>
        <a:defRPr sz="8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CEA07-F4EA-A74D-8D7B-36A2F6C4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1639</Words>
  <Characters>9348</Characters>
  <Application>Microsoft Macintosh Word</Application>
  <DocSecurity>0</DocSecurity>
  <Lines>77</Lines>
  <Paragraphs>21</Paragraphs>
  <ScaleCrop>false</ScaleCrop>
  <Company/>
  <LinksUpToDate>false</LinksUpToDate>
  <CharactersWithSpaces>10966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Garcia</dc:creator>
  <cp:keywords/>
  <dc:description/>
  <cp:lastModifiedBy>Joseph Garcia</cp:lastModifiedBy>
  <cp:revision>3</cp:revision>
  <dcterms:created xsi:type="dcterms:W3CDTF">2014-02-03T20:44:00Z</dcterms:created>
  <dcterms:modified xsi:type="dcterms:W3CDTF">2014-02-03T21:22:00Z</dcterms:modified>
</cp:coreProperties>
</file>